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C8BE" w14:textId="38A1246B" w:rsidR="00D97DF7" w:rsidRDefault="00C7075F" w:rsidP="00CA476F">
      <w:pPr>
        <w:shd w:val="solid" w:color="auto" w:fill="auto"/>
        <w:spacing w:after="0"/>
        <w:jc w:val="center"/>
        <w:rPr>
          <w:b/>
          <w:bCs/>
          <w:szCs w:val="24"/>
        </w:rPr>
      </w:pPr>
      <w:r w:rsidRPr="00B42916">
        <w:rPr>
          <w:b/>
          <w:bCs/>
          <w:szCs w:val="24"/>
        </w:rPr>
        <w:t>Banner Application</w:t>
      </w:r>
    </w:p>
    <w:p w14:paraId="72FBD002" w14:textId="63F270E6" w:rsidR="00087EDA" w:rsidRPr="00B42916" w:rsidRDefault="00C7075F" w:rsidP="00CA476F">
      <w:pPr>
        <w:shd w:val="solid" w:color="auto" w:fill="auto"/>
        <w:spacing w:after="0"/>
        <w:jc w:val="center"/>
        <w:rPr>
          <w:b/>
          <w:bCs/>
          <w:szCs w:val="24"/>
        </w:rPr>
      </w:pPr>
      <w:r w:rsidRPr="00B42916">
        <w:rPr>
          <w:b/>
          <w:bCs/>
          <w:szCs w:val="24"/>
        </w:rPr>
        <w:t xml:space="preserve">Deadline </w:t>
      </w:r>
      <w:r w:rsidR="00A80B48">
        <w:rPr>
          <w:b/>
          <w:bCs/>
          <w:szCs w:val="24"/>
        </w:rPr>
        <w:t>March 1</w:t>
      </w:r>
      <w:r w:rsidR="004954ED">
        <w:rPr>
          <w:b/>
          <w:bCs/>
          <w:szCs w:val="24"/>
        </w:rPr>
        <w:t>5</w:t>
      </w:r>
      <w:r w:rsidR="00A80B48">
        <w:rPr>
          <w:b/>
          <w:bCs/>
          <w:szCs w:val="24"/>
        </w:rPr>
        <w:t>, 2025</w:t>
      </w:r>
      <w:r w:rsidR="00D97DF7">
        <w:rPr>
          <w:b/>
          <w:bCs/>
          <w:szCs w:val="24"/>
        </w:rPr>
        <w:t xml:space="preserve"> |</w:t>
      </w:r>
      <w:r w:rsidRPr="00B42916">
        <w:rPr>
          <w:b/>
          <w:bCs/>
          <w:szCs w:val="24"/>
        </w:rPr>
        <w:t xml:space="preserve"> Installation</w:t>
      </w:r>
      <w:r w:rsidR="008D7B01">
        <w:rPr>
          <w:b/>
          <w:bCs/>
          <w:szCs w:val="24"/>
        </w:rPr>
        <w:t xml:space="preserve"> May 2025</w:t>
      </w:r>
    </w:p>
    <w:p w14:paraId="0F3A50BB" w14:textId="4817D7BB" w:rsidR="00C7075F" w:rsidRPr="00C7075F" w:rsidRDefault="00C7075F" w:rsidP="00C7075F">
      <w:pPr>
        <w:spacing w:after="0"/>
        <w:rPr>
          <w:sz w:val="18"/>
          <w:szCs w:val="18"/>
        </w:rPr>
      </w:pPr>
    </w:p>
    <w:p w14:paraId="37B7C17D" w14:textId="015E8FE8" w:rsidR="00C7075F" w:rsidRDefault="00C7075F" w:rsidP="00C7075F">
      <w:pPr>
        <w:spacing w:after="0"/>
        <w:rPr>
          <w:sz w:val="18"/>
          <w:szCs w:val="18"/>
        </w:rPr>
      </w:pPr>
      <w:r w:rsidRPr="00C7075F">
        <w:rPr>
          <w:sz w:val="18"/>
          <w:szCs w:val="18"/>
        </w:rPr>
        <w:t>Name of Person Submitting Application _____________________________</w:t>
      </w:r>
      <w:r>
        <w:rPr>
          <w:sz w:val="18"/>
          <w:szCs w:val="18"/>
        </w:rPr>
        <w:t>_</w:t>
      </w:r>
      <w:r w:rsidRPr="00C7075F">
        <w:rPr>
          <w:sz w:val="18"/>
          <w:szCs w:val="18"/>
        </w:rPr>
        <w:t>_________</w:t>
      </w:r>
      <w:r>
        <w:rPr>
          <w:sz w:val="18"/>
          <w:szCs w:val="18"/>
        </w:rPr>
        <w:t>_______</w:t>
      </w:r>
    </w:p>
    <w:p w14:paraId="5ECC49F7" w14:textId="000862ED" w:rsidR="00C7075F" w:rsidRDefault="00C7075F" w:rsidP="00C7075F">
      <w:pPr>
        <w:spacing w:after="0"/>
        <w:rPr>
          <w:sz w:val="18"/>
          <w:szCs w:val="18"/>
        </w:rPr>
      </w:pPr>
    </w:p>
    <w:p w14:paraId="1C8E933C" w14:textId="34FBF7AB" w:rsidR="00C7075F" w:rsidRDefault="00C7075F" w:rsidP="00C7075F">
      <w:pPr>
        <w:spacing w:after="0"/>
        <w:rPr>
          <w:sz w:val="18"/>
          <w:szCs w:val="18"/>
        </w:rPr>
      </w:pPr>
      <w:r>
        <w:rPr>
          <w:sz w:val="18"/>
          <w:szCs w:val="18"/>
        </w:rPr>
        <w:t>Address __________________________ City, State, Zip ________________________________</w:t>
      </w:r>
    </w:p>
    <w:p w14:paraId="718CFF95" w14:textId="77777777" w:rsidR="00C7075F" w:rsidRDefault="00C7075F" w:rsidP="00C7075F">
      <w:pPr>
        <w:spacing w:after="0"/>
        <w:rPr>
          <w:sz w:val="18"/>
          <w:szCs w:val="18"/>
        </w:rPr>
      </w:pPr>
    </w:p>
    <w:p w14:paraId="4F61E94E" w14:textId="280BF508" w:rsidR="00C7075F" w:rsidRDefault="00C7075F" w:rsidP="00C7075F">
      <w:pPr>
        <w:spacing w:after="0"/>
        <w:rPr>
          <w:sz w:val="18"/>
          <w:szCs w:val="18"/>
        </w:rPr>
      </w:pPr>
      <w:r>
        <w:rPr>
          <w:sz w:val="18"/>
          <w:szCs w:val="18"/>
        </w:rPr>
        <w:t>Relationship to Veteran ____________________________________________</w:t>
      </w:r>
      <w:r w:rsidR="00B42916">
        <w:rPr>
          <w:sz w:val="18"/>
          <w:szCs w:val="18"/>
        </w:rPr>
        <w:t>_____</w:t>
      </w:r>
      <w:r>
        <w:rPr>
          <w:sz w:val="18"/>
          <w:szCs w:val="18"/>
        </w:rPr>
        <w:t>__________</w:t>
      </w:r>
    </w:p>
    <w:p w14:paraId="0DEE0589" w14:textId="717F34D9" w:rsidR="00C7075F" w:rsidRDefault="00C7075F" w:rsidP="00C7075F">
      <w:pPr>
        <w:spacing w:after="0"/>
        <w:rPr>
          <w:sz w:val="18"/>
          <w:szCs w:val="18"/>
        </w:rPr>
      </w:pPr>
    </w:p>
    <w:p w14:paraId="335BEC49" w14:textId="7A404041" w:rsidR="00C7075F" w:rsidRDefault="00C7075F" w:rsidP="00C7075F">
      <w:pPr>
        <w:spacing w:after="0"/>
        <w:rPr>
          <w:sz w:val="18"/>
          <w:szCs w:val="18"/>
        </w:rPr>
      </w:pPr>
      <w:r>
        <w:rPr>
          <w:sz w:val="18"/>
          <w:szCs w:val="18"/>
        </w:rPr>
        <w:t>Name of Veteran/Service Member ___________________________________________________</w:t>
      </w:r>
    </w:p>
    <w:p w14:paraId="1278EAC8" w14:textId="77777777" w:rsidR="00B42916" w:rsidRDefault="00B42916" w:rsidP="00C7075F">
      <w:pPr>
        <w:spacing w:after="0"/>
        <w:rPr>
          <w:sz w:val="18"/>
          <w:szCs w:val="18"/>
        </w:rPr>
      </w:pPr>
    </w:p>
    <w:p w14:paraId="2BC354E7" w14:textId="3A075DFB" w:rsidR="00B42916" w:rsidRDefault="00B42916" w:rsidP="00C7075F">
      <w:pPr>
        <w:spacing w:after="0"/>
        <w:rPr>
          <w:sz w:val="18"/>
          <w:szCs w:val="18"/>
        </w:rPr>
      </w:pPr>
      <w:r>
        <w:rPr>
          <w:sz w:val="18"/>
          <w:szCs w:val="18"/>
        </w:rPr>
        <w:t>Military Branch __________________________________ Rank (if known) _________________</w:t>
      </w:r>
    </w:p>
    <w:p w14:paraId="2B400F20" w14:textId="77777777" w:rsidR="00B42916" w:rsidRDefault="00B42916" w:rsidP="00C7075F">
      <w:pPr>
        <w:spacing w:after="0"/>
        <w:rPr>
          <w:sz w:val="18"/>
          <w:szCs w:val="18"/>
        </w:rPr>
      </w:pPr>
    </w:p>
    <w:p w14:paraId="7F0B6E6B" w14:textId="27323D7A" w:rsidR="00B42916" w:rsidRDefault="00B42916" w:rsidP="00C7075F">
      <w:pPr>
        <w:spacing w:after="0"/>
        <w:rPr>
          <w:sz w:val="18"/>
          <w:szCs w:val="18"/>
        </w:rPr>
      </w:pPr>
      <w:r>
        <w:rPr>
          <w:sz w:val="18"/>
          <w:szCs w:val="18"/>
        </w:rPr>
        <w:t>The banner will display years of service (from _____ to _____) or the name of the war/conflict. Please indicate your preference by completing the following:</w:t>
      </w:r>
    </w:p>
    <w:p w14:paraId="190C6519" w14:textId="2C3FBD1E" w:rsidR="00B42916" w:rsidRDefault="00B42916" w:rsidP="00C7075F">
      <w:pPr>
        <w:spacing w:after="0"/>
        <w:rPr>
          <w:sz w:val="18"/>
          <w:szCs w:val="18"/>
        </w:rPr>
      </w:pPr>
    </w:p>
    <w:p w14:paraId="0E22ED50" w14:textId="45EDA05A" w:rsidR="00B42916" w:rsidRDefault="00B42916" w:rsidP="00C7075F">
      <w:pPr>
        <w:spacing w:after="0"/>
        <w:rPr>
          <w:sz w:val="18"/>
          <w:szCs w:val="18"/>
        </w:rPr>
      </w:pPr>
      <w:r>
        <w:rPr>
          <w:sz w:val="18"/>
          <w:szCs w:val="18"/>
        </w:rPr>
        <w:t>Years of Service_____________________</w:t>
      </w:r>
      <w:r w:rsidR="00792EFB">
        <w:rPr>
          <w:sz w:val="18"/>
          <w:szCs w:val="18"/>
        </w:rPr>
        <w:t xml:space="preserve"> War/Conflict, era of service _____________________</w:t>
      </w:r>
    </w:p>
    <w:p w14:paraId="00E57FBF" w14:textId="30B1F1CA" w:rsidR="00792EFB" w:rsidRDefault="00792EFB" w:rsidP="00C7075F">
      <w:pPr>
        <w:spacing w:after="0"/>
        <w:rPr>
          <w:sz w:val="18"/>
          <w:szCs w:val="18"/>
        </w:rPr>
      </w:pPr>
      <w:r>
        <w:rPr>
          <w:sz w:val="18"/>
          <w:szCs w:val="18"/>
        </w:rPr>
        <w:t xml:space="preserve">Veteran is </w:t>
      </w:r>
      <w:r>
        <w:rPr>
          <w:sz w:val="18"/>
          <w:szCs w:val="18"/>
        </w:rPr>
        <w:tab/>
      </w:r>
      <w:r w:rsidRPr="00792EFB">
        <w:rPr>
          <w:b/>
          <w:bCs/>
          <w:sz w:val="28"/>
          <w:szCs w:val="28"/>
        </w:rPr>
        <w:t>□</w:t>
      </w:r>
      <w:r>
        <w:rPr>
          <w:sz w:val="18"/>
          <w:szCs w:val="18"/>
        </w:rPr>
        <w:t xml:space="preserve"> Alive</w:t>
      </w:r>
      <w:r>
        <w:rPr>
          <w:sz w:val="18"/>
          <w:szCs w:val="18"/>
        </w:rPr>
        <w:tab/>
      </w:r>
      <w:r>
        <w:rPr>
          <w:sz w:val="18"/>
          <w:szCs w:val="18"/>
        </w:rPr>
        <w:tab/>
      </w:r>
      <w:r w:rsidRPr="00792EFB">
        <w:rPr>
          <w:b/>
          <w:bCs/>
          <w:sz w:val="28"/>
          <w:szCs w:val="28"/>
        </w:rPr>
        <w:t>□</w:t>
      </w:r>
      <w:r>
        <w:rPr>
          <w:b/>
          <w:bCs/>
          <w:sz w:val="28"/>
          <w:szCs w:val="28"/>
        </w:rPr>
        <w:t xml:space="preserve"> </w:t>
      </w:r>
      <w:r>
        <w:rPr>
          <w:sz w:val="18"/>
          <w:szCs w:val="18"/>
        </w:rPr>
        <w:t>Deceased</w:t>
      </w:r>
    </w:p>
    <w:p w14:paraId="569927A3" w14:textId="342878F9" w:rsidR="00792EFB" w:rsidRDefault="00792EFB" w:rsidP="00C7075F">
      <w:pPr>
        <w:spacing w:after="0"/>
        <w:rPr>
          <w:sz w:val="18"/>
          <w:szCs w:val="18"/>
        </w:rPr>
      </w:pPr>
      <w:r>
        <w:rPr>
          <w:sz w:val="18"/>
          <w:szCs w:val="18"/>
        </w:rPr>
        <w:t>Veteran’s Connection to Plymouth ___________________________________________________</w:t>
      </w:r>
    </w:p>
    <w:p w14:paraId="5DFD34F3" w14:textId="1257CCC6" w:rsidR="0070433F" w:rsidRDefault="0070433F" w:rsidP="00C7075F">
      <w:pPr>
        <w:spacing w:after="0"/>
        <w:rPr>
          <w:sz w:val="18"/>
          <w:szCs w:val="18"/>
        </w:rPr>
      </w:pPr>
    </w:p>
    <w:p w14:paraId="5700ED60" w14:textId="51E4C24E" w:rsidR="0070433F" w:rsidRDefault="000F1736" w:rsidP="00A30A86">
      <w:pPr>
        <w:spacing w:after="0"/>
        <w:jc w:val="both"/>
        <w:rPr>
          <w:sz w:val="18"/>
          <w:szCs w:val="18"/>
        </w:rPr>
      </w:pPr>
      <w:r>
        <w:rPr>
          <w:sz w:val="18"/>
          <w:szCs w:val="18"/>
        </w:rPr>
        <w:t>Please i</w:t>
      </w:r>
      <w:r w:rsidR="0070433F">
        <w:rPr>
          <w:sz w:val="18"/>
          <w:szCs w:val="18"/>
        </w:rPr>
        <w:t>nclude additional biographical information</w:t>
      </w:r>
      <w:r w:rsidR="00E2714C">
        <w:rPr>
          <w:sz w:val="18"/>
          <w:szCs w:val="18"/>
        </w:rPr>
        <w:t xml:space="preserve"> for your veteran or service member for the booklet (</w:t>
      </w:r>
      <w:r w:rsidR="006141D9">
        <w:rPr>
          <w:sz w:val="18"/>
          <w:szCs w:val="18"/>
        </w:rPr>
        <w:t xml:space="preserve">limited to </w:t>
      </w:r>
      <w:r w:rsidR="00E2714C">
        <w:rPr>
          <w:sz w:val="18"/>
          <w:szCs w:val="18"/>
        </w:rPr>
        <w:t xml:space="preserve">150 characters) and </w:t>
      </w:r>
      <w:r w:rsidR="006141D9">
        <w:rPr>
          <w:sz w:val="18"/>
          <w:szCs w:val="18"/>
        </w:rPr>
        <w:t>the website (limited to 500 characters)</w:t>
      </w:r>
      <w:r w:rsidR="00E97B55">
        <w:rPr>
          <w:sz w:val="18"/>
          <w:szCs w:val="18"/>
        </w:rPr>
        <w:t xml:space="preserve">. You may write your information on a separate sheet of paper, in an email, or as a </w:t>
      </w:r>
      <w:r w:rsidR="00D92177">
        <w:rPr>
          <w:sz w:val="18"/>
          <w:szCs w:val="18"/>
        </w:rPr>
        <w:t xml:space="preserve">Word document </w:t>
      </w:r>
      <w:r w:rsidR="00DB5537">
        <w:rPr>
          <w:sz w:val="18"/>
          <w:szCs w:val="18"/>
        </w:rPr>
        <w:t>(do not sent in PDF format) to tbarker@shawcm.com</w:t>
      </w:r>
      <w:r w:rsidR="00BC1FB3">
        <w:rPr>
          <w:sz w:val="18"/>
          <w:szCs w:val="18"/>
        </w:rPr>
        <w:t>.</w:t>
      </w:r>
    </w:p>
    <w:p w14:paraId="3304189A" w14:textId="4052E1B0" w:rsidR="00BC1FB3" w:rsidRDefault="00BC1FB3" w:rsidP="00C7075F">
      <w:pPr>
        <w:spacing w:after="0"/>
        <w:rPr>
          <w:sz w:val="18"/>
          <w:szCs w:val="18"/>
        </w:rPr>
      </w:pPr>
    </w:p>
    <w:p w14:paraId="66C78668" w14:textId="63342727" w:rsidR="00991FA1" w:rsidRPr="004238D1" w:rsidRDefault="00991FA1" w:rsidP="00C7075F">
      <w:pPr>
        <w:spacing w:after="0"/>
        <w:rPr>
          <w:b/>
          <w:bCs/>
          <w:sz w:val="18"/>
          <w:szCs w:val="18"/>
        </w:rPr>
      </w:pPr>
      <w:r w:rsidRPr="004238D1">
        <w:rPr>
          <w:b/>
          <w:bCs/>
          <w:sz w:val="18"/>
          <w:szCs w:val="18"/>
        </w:rPr>
        <w:t>PHOTO RELEASE FORM</w:t>
      </w:r>
    </w:p>
    <w:p w14:paraId="72B6C41C" w14:textId="6C6FF36B" w:rsidR="00991FA1" w:rsidRDefault="00ED71A4" w:rsidP="00A30A86">
      <w:pPr>
        <w:spacing w:after="0"/>
        <w:jc w:val="both"/>
        <w:rPr>
          <w:sz w:val="18"/>
          <w:szCs w:val="18"/>
        </w:rPr>
      </w:pPr>
      <w:r>
        <w:rPr>
          <w:sz w:val="18"/>
          <w:szCs w:val="18"/>
        </w:rPr>
        <w:t>I hereby gran</w:t>
      </w:r>
      <w:r w:rsidR="000F1736">
        <w:rPr>
          <w:sz w:val="18"/>
          <w:szCs w:val="18"/>
        </w:rPr>
        <w:t>t</w:t>
      </w:r>
      <w:r>
        <w:rPr>
          <w:sz w:val="18"/>
          <w:szCs w:val="18"/>
        </w:rPr>
        <w:t xml:space="preserve"> the Rotary Club of Plymouth AM permission to use the attached photo</w:t>
      </w:r>
      <w:r w:rsidR="0050611C">
        <w:rPr>
          <w:sz w:val="18"/>
          <w:szCs w:val="18"/>
        </w:rPr>
        <w:t xml:space="preserve">, which includes images of me, my relative, or the person </w:t>
      </w:r>
      <w:r w:rsidR="000F1736">
        <w:rPr>
          <w:sz w:val="18"/>
          <w:szCs w:val="18"/>
        </w:rPr>
        <w:t>sponsored</w:t>
      </w:r>
      <w:r w:rsidR="0050611C">
        <w:rPr>
          <w:sz w:val="18"/>
          <w:szCs w:val="18"/>
        </w:rPr>
        <w:t>, in the Rotary Club of Ply</w:t>
      </w:r>
      <w:r w:rsidR="0028459B">
        <w:rPr>
          <w:sz w:val="18"/>
          <w:szCs w:val="18"/>
        </w:rPr>
        <w:t>mouth AM</w:t>
      </w:r>
      <w:r w:rsidR="000F1736">
        <w:rPr>
          <w:sz w:val="18"/>
          <w:szCs w:val="18"/>
        </w:rPr>
        <w:t xml:space="preserve"> </w:t>
      </w:r>
      <w:r w:rsidR="00A30A86">
        <w:rPr>
          <w:sz w:val="18"/>
          <w:szCs w:val="18"/>
        </w:rPr>
        <w:t xml:space="preserve">Military Veterans Banner Program </w:t>
      </w:r>
      <w:r w:rsidR="000F1736">
        <w:rPr>
          <w:sz w:val="18"/>
          <w:szCs w:val="18"/>
        </w:rPr>
        <w:t>without payment or other consideration.</w:t>
      </w:r>
    </w:p>
    <w:p w14:paraId="4442B1D9" w14:textId="7687389D" w:rsidR="004238D1" w:rsidRDefault="004238D1" w:rsidP="00A30A86">
      <w:pPr>
        <w:spacing w:after="0"/>
        <w:jc w:val="both"/>
        <w:rPr>
          <w:sz w:val="18"/>
          <w:szCs w:val="18"/>
        </w:rPr>
      </w:pPr>
    </w:p>
    <w:p w14:paraId="1B51EF24" w14:textId="2AE0E377" w:rsidR="004238D1" w:rsidRDefault="004238D1" w:rsidP="00A30A86">
      <w:pPr>
        <w:spacing w:after="0"/>
        <w:jc w:val="both"/>
        <w:rPr>
          <w:sz w:val="18"/>
          <w:szCs w:val="18"/>
        </w:rPr>
      </w:pPr>
      <w:r>
        <w:rPr>
          <w:sz w:val="18"/>
          <w:szCs w:val="18"/>
        </w:rPr>
        <w:t>Name __________________________</w:t>
      </w:r>
      <w:r w:rsidR="0075286B">
        <w:rPr>
          <w:sz w:val="18"/>
          <w:szCs w:val="18"/>
        </w:rPr>
        <w:t>_____ Signature __________________________________</w:t>
      </w:r>
    </w:p>
    <w:p w14:paraId="0E2A05E8" w14:textId="54EEAC43" w:rsidR="00255887" w:rsidRDefault="00255887" w:rsidP="00C7075F">
      <w:pPr>
        <w:spacing w:after="0"/>
        <w:rPr>
          <w:sz w:val="18"/>
          <w:szCs w:val="18"/>
        </w:rPr>
      </w:pPr>
    </w:p>
    <w:p w14:paraId="0FF8F086" w14:textId="66A0CFAD" w:rsidR="008A37DB" w:rsidRDefault="008A37DB" w:rsidP="00C7075F">
      <w:pPr>
        <w:spacing w:after="0"/>
        <w:rPr>
          <w:sz w:val="18"/>
          <w:szCs w:val="18"/>
        </w:rPr>
      </w:pPr>
      <w:r>
        <w:t>To apply online visit</w:t>
      </w:r>
      <w:r w:rsidR="004954ED">
        <w:t xml:space="preserve"> </w:t>
      </w:r>
      <w:hyperlink r:id="rId5" w:history="1">
        <w:r w:rsidR="004954ED">
          <w:rPr>
            <w:rStyle w:val="Hyperlink"/>
          </w:rPr>
          <w:t>bit.ly/</w:t>
        </w:r>
        <w:proofErr w:type="spellStart"/>
        <w:r w:rsidR="004954ED">
          <w:rPr>
            <w:rStyle w:val="Hyperlink"/>
          </w:rPr>
          <w:t>vetbannerplyrotam</w:t>
        </w:r>
        <w:proofErr w:type="spellEnd"/>
      </w:hyperlink>
      <w:r w:rsidR="004954ED">
        <w:t xml:space="preserve"> </w:t>
      </w:r>
      <w:r>
        <w:t>or scan the code below.</w:t>
      </w:r>
    </w:p>
    <w:p w14:paraId="3126FAF3" w14:textId="7EBCF1C2" w:rsidR="008A37DB" w:rsidRDefault="008A37DB" w:rsidP="008A37DB">
      <w:r>
        <w:t>Applications must include the completed form and a p</w:t>
      </w:r>
      <w:r w:rsidR="004954ED">
        <w:t>hoto of the veteran in uniform.</w:t>
      </w:r>
    </w:p>
    <w:p w14:paraId="1A7187BF" w14:textId="77777777" w:rsidR="004954ED" w:rsidRDefault="004954ED" w:rsidP="008A37DB">
      <w:pPr>
        <w:rPr>
          <w:b/>
          <w:bCs/>
        </w:rPr>
      </w:pPr>
      <w:r>
        <w:rPr>
          <w:noProof/>
        </w:rPr>
        <w:drawing>
          <wp:inline distT="0" distB="0" distL="0" distR="0" wp14:anchorId="5CBAF84E" wp14:editId="1903C6CE">
            <wp:extent cx="754380" cy="761960"/>
            <wp:effectExtent l="0" t="0" r="7620" b="635"/>
            <wp:docPr id="1" name="Picture 1" descr="cid:image002.png@01DB76E8.D8F8B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B76E8.D8F8B5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04550" cy="812635"/>
                    </a:xfrm>
                    <a:prstGeom prst="rect">
                      <a:avLst/>
                    </a:prstGeom>
                    <a:noFill/>
                    <a:ln>
                      <a:noFill/>
                    </a:ln>
                  </pic:spPr>
                </pic:pic>
              </a:graphicData>
            </a:graphic>
          </wp:inline>
        </w:drawing>
      </w:r>
    </w:p>
    <w:p w14:paraId="557113E9" w14:textId="2FF9BA6C" w:rsidR="008A37DB" w:rsidRPr="004954ED" w:rsidRDefault="008A37DB" w:rsidP="008A37DB">
      <w:pPr>
        <w:rPr>
          <w:b/>
          <w:bCs/>
          <w:sz w:val="20"/>
          <w:szCs w:val="20"/>
        </w:rPr>
      </w:pPr>
      <w:r w:rsidRPr="004954ED">
        <w:rPr>
          <w:b/>
          <w:bCs/>
          <w:sz w:val="20"/>
          <w:szCs w:val="20"/>
        </w:rPr>
        <w:t>The Rotary Club of Plymouth AM will review your application and contact you about payment if accepted.</w:t>
      </w:r>
    </w:p>
    <w:p w14:paraId="4636E421" w14:textId="26FAA566" w:rsidR="008A37DB" w:rsidRDefault="008A37DB" w:rsidP="008A37DB"/>
    <w:p w14:paraId="457FA4D3" w14:textId="267CE344" w:rsidR="008A37DB" w:rsidRDefault="008A37DB" w:rsidP="008A37DB"/>
    <w:p w14:paraId="02C3FB1A" w14:textId="77777777" w:rsidR="008A37DB" w:rsidRDefault="008A37DB" w:rsidP="008A37DB"/>
    <w:p w14:paraId="776AF3E8" w14:textId="5D5FD1C3" w:rsidR="00E65A75" w:rsidRDefault="008A37DB" w:rsidP="00C7075F">
      <w:pPr>
        <w:spacing w:after="0"/>
        <w:rPr>
          <w:sz w:val="18"/>
          <w:szCs w:val="18"/>
        </w:rPr>
      </w:pPr>
      <w:r>
        <w:rPr>
          <w:noProof/>
          <w:sz w:val="18"/>
          <w:szCs w:val="18"/>
        </w:rPr>
        <w:drawing>
          <wp:anchor distT="0" distB="0" distL="114300" distR="114300" simplePos="0" relativeHeight="251659264" behindDoc="0" locked="0" layoutInCell="1" allowOverlap="1" wp14:anchorId="7DE27222" wp14:editId="7C8C0393">
            <wp:simplePos x="0" y="0"/>
            <wp:positionH relativeFrom="column">
              <wp:posOffset>609600</wp:posOffset>
            </wp:positionH>
            <wp:positionV relativeFrom="paragraph">
              <wp:posOffset>200025</wp:posOffset>
            </wp:positionV>
            <wp:extent cx="3108960" cy="743585"/>
            <wp:effectExtent l="0" t="0" r="0" b="0"/>
            <wp:wrapTopAndBottom/>
            <wp:docPr id="63661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743585"/>
                    </a:xfrm>
                    <a:prstGeom prst="rect">
                      <a:avLst/>
                    </a:prstGeom>
                    <a:noFill/>
                  </pic:spPr>
                </pic:pic>
              </a:graphicData>
            </a:graphic>
          </wp:anchor>
        </w:drawing>
      </w:r>
    </w:p>
    <w:p w14:paraId="43FB0833" w14:textId="551D3AA6" w:rsidR="003E0A06" w:rsidRDefault="003E0A06" w:rsidP="00C7075F">
      <w:pPr>
        <w:spacing w:after="0"/>
        <w:rPr>
          <w:sz w:val="18"/>
          <w:szCs w:val="18"/>
        </w:rPr>
      </w:pPr>
    </w:p>
    <w:p w14:paraId="74EF1B6E" w14:textId="77777777" w:rsidR="00E65A75" w:rsidRDefault="00E65A75" w:rsidP="00C7075F">
      <w:pPr>
        <w:spacing w:after="0"/>
        <w:rPr>
          <w:sz w:val="18"/>
          <w:szCs w:val="18"/>
        </w:rPr>
      </w:pPr>
    </w:p>
    <w:p w14:paraId="008B8A7A" w14:textId="77777777" w:rsidR="00E65A75" w:rsidRDefault="00E65A75" w:rsidP="00C7075F">
      <w:pPr>
        <w:spacing w:after="0"/>
        <w:rPr>
          <w:sz w:val="18"/>
          <w:szCs w:val="18"/>
        </w:rPr>
      </w:pPr>
    </w:p>
    <w:p w14:paraId="316C4BD0" w14:textId="11A2D664" w:rsidR="00180282" w:rsidRPr="001819FD" w:rsidRDefault="00180282" w:rsidP="00180282">
      <w:pPr>
        <w:spacing w:after="0"/>
        <w:jc w:val="center"/>
        <w:rPr>
          <w:b/>
          <w:bCs/>
          <w:color w:val="215E99" w:themeColor="text2" w:themeTint="BF"/>
          <w:sz w:val="36"/>
          <w:szCs w:val="36"/>
        </w:rPr>
      </w:pPr>
      <w:r w:rsidRPr="001819FD">
        <w:rPr>
          <w:b/>
          <w:bCs/>
          <w:color w:val="215E99" w:themeColor="text2" w:themeTint="BF"/>
          <w:sz w:val="36"/>
          <w:szCs w:val="36"/>
        </w:rPr>
        <w:t>MILITARY AND VETERAN</w:t>
      </w:r>
    </w:p>
    <w:p w14:paraId="4DBB4A99" w14:textId="59E07B5F" w:rsidR="00180282" w:rsidRDefault="00180282" w:rsidP="00180282">
      <w:pPr>
        <w:spacing w:after="0"/>
        <w:jc w:val="center"/>
        <w:rPr>
          <w:b/>
          <w:bCs/>
          <w:color w:val="215E99" w:themeColor="text2" w:themeTint="BF"/>
          <w:sz w:val="36"/>
          <w:szCs w:val="36"/>
        </w:rPr>
      </w:pPr>
      <w:r w:rsidRPr="001819FD">
        <w:rPr>
          <w:b/>
          <w:bCs/>
          <w:color w:val="215E99" w:themeColor="text2" w:themeTint="BF"/>
          <w:sz w:val="36"/>
          <w:szCs w:val="36"/>
        </w:rPr>
        <w:t>BANNER PROGRAM</w:t>
      </w:r>
    </w:p>
    <w:p w14:paraId="57C69652" w14:textId="77777777" w:rsidR="00255887" w:rsidRPr="001819FD" w:rsidRDefault="00255887" w:rsidP="00180282">
      <w:pPr>
        <w:spacing w:after="0"/>
        <w:jc w:val="center"/>
        <w:rPr>
          <w:b/>
          <w:bCs/>
          <w:color w:val="215E99" w:themeColor="text2" w:themeTint="BF"/>
          <w:sz w:val="36"/>
          <w:szCs w:val="36"/>
        </w:rPr>
      </w:pPr>
    </w:p>
    <w:p w14:paraId="528B4063" w14:textId="77777777" w:rsidR="00C57B64" w:rsidRDefault="00C57B64" w:rsidP="00180282">
      <w:pPr>
        <w:spacing w:after="0"/>
        <w:jc w:val="center"/>
        <w:rPr>
          <w:b/>
          <w:bCs/>
          <w:sz w:val="36"/>
          <w:szCs w:val="36"/>
        </w:rPr>
      </w:pPr>
    </w:p>
    <w:p w14:paraId="38F2D11F" w14:textId="547B5E61" w:rsidR="005F759E" w:rsidRDefault="003571B7" w:rsidP="00180282">
      <w:pPr>
        <w:spacing w:after="0"/>
        <w:jc w:val="center"/>
        <w:rPr>
          <w:b/>
          <w:bCs/>
          <w:sz w:val="36"/>
          <w:szCs w:val="36"/>
        </w:rPr>
      </w:pPr>
      <w:r>
        <w:rPr>
          <w:b/>
          <w:bCs/>
          <w:noProof/>
          <w:sz w:val="36"/>
          <w:szCs w:val="36"/>
        </w:rPr>
        <w:drawing>
          <wp:inline distT="0" distB="0" distL="0" distR="0" wp14:anchorId="49E47A54" wp14:editId="0B997C5C">
            <wp:extent cx="2297786" cy="1286320"/>
            <wp:effectExtent l="0" t="0" r="7620" b="9525"/>
            <wp:docPr id="617384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21001" t="-508" r="339" b="55471"/>
                    <a:stretch/>
                  </pic:blipFill>
                  <pic:spPr bwMode="auto">
                    <a:xfrm>
                      <a:off x="0" y="0"/>
                      <a:ext cx="2310044" cy="1293182"/>
                    </a:xfrm>
                    <a:prstGeom prst="rect">
                      <a:avLst/>
                    </a:prstGeom>
                    <a:noFill/>
                    <a:ln>
                      <a:noFill/>
                    </a:ln>
                    <a:extLst>
                      <a:ext uri="{53640926-AAD7-44D8-BBD7-CCE9431645EC}">
                        <a14:shadowObscured xmlns:a14="http://schemas.microsoft.com/office/drawing/2010/main"/>
                      </a:ext>
                    </a:extLst>
                  </pic:spPr>
                </pic:pic>
              </a:graphicData>
            </a:graphic>
          </wp:inline>
        </w:drawing>
      </w:r>
    </w:p>
    <w:p w14:paraId="664AAB41" w14:textId="77777777" w:rsidR="00255887" w:rsidRDefault="00255887" w:rsidP="00180282">
      <w:pPr>
        <w:spacing w:after="0"/>
        <w:jc w:val="center"/>
        <w:rPr>
          <w:b/>
          <w:bCs/>
          <w:color w:val="215E99" w:themeColor="text2" w:themeTint="BF"/>
          <w:szCs w:val="24"/>
        </w:rPr>
      </w:pPr>
    </w:p>
    <w:p w14:paraId="00C65B99" w14:textId="77777777" w:rsidR="000815F4" w:rsidRDefault="00CA34E5" w:rsidP="001832E9">
      <w:pPr>
        <w:spacing w:after="0"/>
        <w:ind w:left="90"/>
        <w:jc w:val="center"/>
        <w:rPr>
          <w:b/>
          <w:bCs/>
          <w:color w:val="215E99" w:themeColor="text2" w:themeTint="BF"/>
          <w:szCs w:val="24"/>
        </w:rPr>
      </w:pPr>
      <w:r w:rsidRPr="00255887">
        <w:rPr>
          <w:b/>
          <w:bCs/>
          <w:color w:val="215E99" w:themeColor="text2" w:themeTint="BF"/>
          <w:szCs w:val="24"/>
        </w:rPr>
        <w:t>Recognizing and honoring</w:t>
      </w:r>
    </w:p>
    <w:p w14:paraId="39ECD61F" w14:textId="77777777" w:rsidR="000815F4" w:rsidRDefault="00556F3F" w:rsidP="001832E9">
      <w:pPr>
        <w:spacing w:after="0"/>
        <w:ind w:left="90"/>
        <w:jc w:val="center"/>
        <w:rPr>
          <w:b/>
          <w:bCs/>
          <w:color w:val="215E99" w:themeColor="text2" w:themeTint="BF"/>
          <w:szCs w:val="24"/>
        </w:rPr>
      </w:pPr>
      <w:r w:rsidRPr="00255887">
        <w:rPr>
          <w:b/>
          <w:bCs/>
          <w:color w:val="215E99" w:themeColor="text2" w:themeTint="BF"/>
          <w:szCs w:val="24"/>
        </w:rPr>
        <w:t>brave individuals</w:t>
      </w:r>
    </w:p>
    <w:p w14:paraId="6A33E014" w14:textId="77777777" w:rsidR="000815F4" w:rsidRDefault="00556F3F" w:rsidP="001832E9">
      <w:pPr>
        <w:spacing w:after="0"/>
        <w:ind w:left="90"/>
        <w:jc w:val="center"/>
        <w:rPr>
          <w:b/>
          <w:bCs/>
          <w:color w:val="215E99" w:themeColor="text2" w:themeTint="BF"/>
          <w:szCs w:val="24"/>
        </w:rPr>
      </w:pPr>
      <w:r w:rsidRPr="00255887">
        <w:rPr>
          <w:b/>
          <w:bCs/>
          <w:color w:val="215E99" w:themeColor="text2" w:themeTint="BF"/>
          <w:szCs w:val="24"/>
        </w:rPr>
        <w:t>who are serving or have served in the</w:t>
      </w:r>
    </w:p>
    <w:p w14:paraId="4ED8BC1B" w14:textId="794F170A" w:rsidR="00556F3F" w:rsidRDefault="00556F3F" w:rsidP="001832E9">
      <w:pPr>
        <w:spacing w:after="0"/>
        <w:ind w:left="90"/>
        <w:jc w:val="center"/>
        <w:rPr>
          <w:b/>
          <w:bCs/>
          <w:color w:val="215E99" w:themeColor="text2" w:themeTint="BF"/>
          <w:szCs w:val="24"/>
        </w:rPr>
      </w:pPr>
      <w:r w:rsidRPr="00255887">
        <w:rPr>
          <w:b/>
          <w:bCs/>
          <w:color w:val="215E99" w:themeColor="text2" w:themeTint="BF"/>
          <w:szCs w:val="24"/>
        </w:rPr>
        <w:t>United States Armed Forces</w:t>
      </w:r>
    </w:p>
    <w:p w14:paraId="58DE4E87" w14:textId="504A9BD5" w:rsidR="00C87F42" w:rsidRDefault="00C87F42" w:rsidP="000815F4">
      <w:pPr>
        <w:spacing w:after="0"/>
        <w:ind w:left="810"/>
        <w:jc w:val="center"/>
        <w:rPr>
          <w:b/>
          <w:bCs/>
          <w:color w:val="215E99" w:themeColor="text2" w:themeTint="BF"/>
          <w:szCs w:val="24"/>
        </w:rPr>
      </w:pPr>
    </w:p>
    <w:p w14:paraId="3BDA8BC3" w14:textId="77777777" w:rsidR="007B141A" w:rsidRDefault="007B141A" w:rsidP="00180282">
      <w:pPr>
        <w:spacing w:after="0"/>
        <w:jc w:val="center"/>
        <w:rPr>
          <w:b/>
          <w:bCs/>
          <w:szCs w:val="24"/>
        </w:rPr>
        <w:sectPr w:rsidR="007B141A" w:rsidSect="00C7075F">
          <w:pgSz w:w="15840" w:h="12240" w:orient="landscape"/>
          <w:pgMar w:top="720" w:right="720" w:bottom="720" w:left="720" w:header="720" w:footer="720" w:gutter="0"/>
          <w:cols w:num="2" w:space="180"/>
          <w:docGrid w:linePitch="360"/>
        </w:sectPr>
      </w:pPr>
    </w:p>
    <w:p w14:paraId="089E4C1C" w14:textId="36BA8847" w:rsidR="007B141A" w:rsidRPr="00BD2609" w:rsidRDefault="00EF4F70" w:rsidP="004766DD">
      <w:pPr>
        <w:pBdr>
          <w:left w:val="single" w:sz="4" w:space="4" w:color="auto"/>
          <w:right w:val="single" w:sz="4" w:space="1" w:color="auto"/>
        </w:pBdr>
        <w:shd w:val="solid" w:color="auto" w:fill="auto"/>
        <w:spacing w:after="0"/>
        <w:jc w:val="center"/>
        <w:rPr>
          <w:b/>
          <w:bCs/>
          <w:sz w:val="28"/>
          <w:szCs w:val="28"/>
        </w:rPr>
      </w:pPr>
      <w:r w:rsidRPr="00BD2609">
        <w:rPr>
          <w:b/>
          <w:bCs/>
          <w:sz w:val="28"/>
          <w:szCs w:val="28"/>
        </w:rPr>
        <w:lastRenderedPageBreak/>
        <w:t>Program</w:t>
      </w:r>
    </w:p>
    <w:p w14:paraId="15679500" w14:textId="77777777" w:rsidR="008E5AD5" w:rsidRDefault="008E5AD5" w:rsidP="004766DD">
      <w:pPr>
        <w:pBdr>
          <w:left w:val="single" w:sz="4" w:space="4" w:color="auto"/>
          <w:right w:val="single" w:sz="4" w:space="1" w:color="auto"/>
        </w:pBdr>
        <w:spacing w:after="0"/>
        <w:rPr>
          <w:b/>
          <w:bCs/>
          <w:szCs w:val="24"/>
        </w:rPr>
      </w:pPr>
    </w:p>
    <w:p w14:paraId="72C8AD38" w14:textId="77777777" w:rsidR="00740B8F" w:rsidRDefault="00740B8F" w:rsidP="004766DD">
      <w:pPr>
        <w:pBdr>
          <w:left w:val="single" w:sz="4" w:space="4" w:color="auto"/>
          <w:right w:val="single" w:sz="4" w:space="1" w:color="auto"/>
        </w:pBdr>
        <w:spacing w:after="0"/>
        <w:rPr>
          <w:b/>
          <w:bCs/>
          <w:szCs w:val="24"/>
        </w:rPr>
      </w:pPr>
    </w:p>
    <w:p w14:paraId="109CE4BB" w14:textId="5F579C15" w:rsidR="007C7926" w:rsidRDefault="00556212" w:rsidP="004766DD">
      <w:pPr>
        <w:pBdr>
          <w:left w:val="single" w:sz="4" w:space="4" w:color="auto"/>
          <w:right w:val="single" w:sz="4" w:space="1" w:color="auto"/>
        </w:pBdr>
        <w:spacing w:after="0"/>
        <w:jc w:val="center"/>
        <w:rPr>
          <w:b/>
          <w:bCs/>
          <w:szCs w:val="24"/>
        </w:rPr>
      </w:pPr>
      <w:r>
        <w:rPr>
          <w:b/>
          <w:bCs/>
          <w:noProof/>
          <w:szCs w:val="24"/>
        </w:rPr>
        <w:drawing>
          <wp:inline distT="0" distB="0" distL="0" distR="0" wp14:anchorId="04674464" wp14:editId="77E6765C">
            <wp:extent cx="2857500" cy="1600200"/>
            <wp:effectExtent l="0" t="0" r="0" b="0"/>
            <wp:docPr id="1319534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p w14:paraId="542CC02A" w14:textId="77777777" w:rsidR="007C7926" w:rsidRDefault="007C7926" w:rsidP="004766DD">
      <w:pPr>
        <w:pBdr>
          <w:left w:val="single" w:sz="4" w:space="4" w:color="auto"/>
          <w:right w:val="single" w:sz="4" w:space="1" w:color="auto"/>
        </w:pBdr>
        <w:spacing w:after="0"/>
        <w:rPr>
          <w:b/>
          <w:bCs/>
          <w:szCs w:val="24"/>
        </w:rPr>
      </w:pPr>
    </w:p>
    <w:p w14:paraId="1A60C8BC" w14:textId="77777777" w:rsidR="0004360E" w:rsidRDefault="0004360E" w:rsidP="004766DD">
      <w:pPr>
        <w:pBdr>
          <w:left w:val="single" w:sz="4" w:space="4" w:color="auto"/>
          <w:right w:val="single" w:sz="4" w:space="1" w:color="auto"/>
        </w:pBdr>
        <w:spacing w:after="0"/>
        <w:rPr>
          <w:b/>
          <w:bCs/>
          <w:szCs w:val="24"/>
        </w:rPr>
      </w:pPr>
    </w:p>
    <w:p w14:paraId="7CBFA30E" w14:textId="361EC043" w:rsidR="00E13F47" w:rsidRPr="009C7E24" w:rsidRDefault="00EF4F70" w:rsidP="004766DD">
      <w:pPr>
        <w:pBdr>
          <w:left w:val="single" w:sz="4" w:space="4" w:color="auto"/>
          <w:right w:val="single" w:sz="4" w:space="1" w:color="auto"/>
        </w:pBdr>
        <w:spacing w:after="0"/>
        <w:jc w:val="center"/>
        <w:rPr>
          <w:b/>
          <w:bCs/>
          <w:color w:val="004E9A"/>
          <w:sz w:val="20"/>
          <w:szCs w:val="20"/>
        </w:rPr>
      </w:pPr>
      <w:r w:rsidRPr="009C7E24">
        <w:rPr>
          <w:b/>
          <w:bCs/>
          <w:color w:val="004E9A"/>
          <w:sz w:val="20"/>
          <w:szCs w:val="20"/>
        </w:rPr>
        <w:t>ROTARY CLUB OF PLYMOUTH AM</w:t>
      </w:r>
      <w:r w:rsidR="00C46650" w:rsidRPr="009C7E24">
        <w:rPr>
          <w:b/>
          <w:bCs/>
          <w:color w:val="004E9A"/>
          <w:sz w:val="20"/>
          <w:szCs w:val="20"/>
        </w:rPr>
        <w:t xml:space="preserve"> MILITARY AND VETERAN BANNER PROGRAM</w:t>
      </w:r>
    </w:p>
    <w:p w14:paraId="0D12580B" w14:textId="77777777" w:rsidR="00A8156D" w:rsidRDefault="00A8156D" w:rsidP="004766DD">
      <w:pPr>
        <w:pBdr>
          <w:left w:val="single" w:sz="4" w:space="4" w:color="auto"/>
          <w:right w:val="single" w:sz="4" w:space="1" w:color="auto"/>
        </w:pBdr>
        <w:spacing w:after="0"/>
        <w:jc w:val="center"/>
        <w:rPr>
          <w:b/>
          <w:bCs/>
          <w:szCs w:val="24"/>
        </w:rPr>
      </w:pPr>
    </w:p>
    <w:p w14:paraId="1D6C078F" w14:textId="28D2F07F" w:rsidR="004E4BE7" w:rsidRPr="00BD2609" w:rsidRDefault="004E4BE7" w:rsidP="004766DD">
      <w:pPr>
        <w:pBdr>
          <w:left w:val="single" w:sz="4" w:space="4" w:color="auto"/>
          <w:right w:val="single" w:sz="4" w:space="1" w:color="auto"/>
        </w:pBdr>
        <w:spacing w:after="0"/>
        <w:jc w:val="both"/>
        <w:rPr>
          <w:sz w:val="20"/>
          <w:szCs w:val="20"/>
        </w:rPr>
      </w:pPr>
      <w:r w:rsidRPr="00BD2609">
        <w:rPr>
          <w:sz w:val="20"/>
          <w:szCs w:val="20"/>
        </w:rPr>
        <w:t xml:space="preserve">The </w:t>
      </w:r>
      <w:r w:rsidR="005226E7" w:rsidRPr="00BD2609">
        <w:rPr>
          <w:sz w:val="20"/>
          <w:szCs w:val="20"/>
        </w:rPr>
        <w:t>Rotary Club of Plymouth AM</w:t>
      </w:r>
      <w:r w:rsidRPr="00BD2609">
        <w:rPr>
          <w:sz w:val="20"/>
          <w:szCs w:val="20"/>
        </w:rPr>
        <w:t xml:space="preserve"> is proud to</w:t>
      </w:r>
      <w:r w:rsidR="00FC56A4" w:rsidRPr="00BD2609">
        <w:rPr>
          <w:sz w:val="20"/>
          <w:szCs w:val="20"/>
        </w:rPr>
        <w:t xml:space="preserve"> </w:t>
      </w:r>
      <w:r w:rsidRPr="00BD2609">
        <w:rPr>
          <w:sz w:val="20"/>
          <w:szCs w:val="20"/>
        </w:rPr>
        <w:t>present the Military and Veteran Banner program that</w:t>
      </w:r>
      <w:r w:rsidR="005226E7" w:rsidRPr="00BD2609">
        <w:rPr>
          <w:sz w:val="20"/>
          <w:szCs w:val="20"/>
        </w:rPr>
        <w:t xml:space="preserve"> </w:t>
      </w:r>
      <w:r w:rsidRPr="00BD2609">
        <w:rPr>
          <w:sz w:val="20"/>
          <w:szCs w:val="20"/>
        </w:rPr>
        <w:t>recognizes and honors those brave individuals who are</w:t>
      </w:r>
      <w:r w:rsidR="005226E7" w:rsidRPr="00BD2609">
        <w:rPr>
          <w:sz w:val="20"/>
          <w:szCs w:val="20"/>
        </w:rPr>
        <w:t xml:space="preserve"> </w:t>
      </w:r>
      <w:r w:rsidRPr="00BD2609">
        <w:rPr>
          <w:sz w:val="20"/>
          <w:szCs w:val="20"/>
        </w:rPr>
        <w:t>serving or who have served in the United State</w:t>
      </w:r>
      <w:r w:rsidR="005226E7" w:rsidRPr="00BD2609">
        <w:rPr>
          <w:sz w:val="20"/>
          <w:szCs w:val="20"/>
        </w:rPr>
        <w:t>s</w:t>
      </w:r>
      <w:r w:rsidRPr="00BD2609">
        <w:rPr>
          <w:sz w:val="20"/>
          <w:szCs w:val="20"/>
        </w:rPr>
        <w:t xml:space="preserve"> Armed</w:t>
      </w:r>
      <w:r w:rsidR="005226E7" w:rsidRPr="00BD2609">
        <w:rPr>
          <w:sz w:val="20"/>
          <w:szCs w:val="20"/>
        </w:rPr>
        <w:t xml:space="preserve"> </w:t>
      </w:r>
      <w:r w:rsidRPr="00BD2609">
        <w:rPr>
          <w:sz w:val="20"/>
          <w:szCs w:val="20"/>
        </w:rPr>
        <w:t>Forces. Banners will display a photo of the service</w:t>
      </w:r>
      <w:r w:rsidR="005226E7" w:rsidRPr="00BD2609">
        <w:rPr>
          <w:sz w:val="20"/>
          <w:szCs w:val="20"/>
        </w:rPr>
        <w:t xml:space="preserve"> </w:t>
      </w:r>
      <w:r w:rsidRPr="00BD2609">
        <w:rPr>
          <w:sz w:val="20"/>
          <w:szCs w:val="20"/>
        </w:rPr>
        <w:t>person, as well as their name, dates of service</w:t>
      </w:r>
      <w:r w:rsidR="000E419B">
        <w:rPr>
          <w:sz w:val="20"/>
          <w:szCs w:val="20"/>
        </w:rPr>
        <w:t>,</w:t>
      </w:r>
      <w:r w:rsidRPr="00BD2609">
        <w:rPr>
          <w:sz w:val="20"/>
          <w:szCs w:val="20"/>
        </w:rPr>
        <w:t xml:space="preserve"> and branch</w:t>
      </w:r>
      <w:r w:rsidR="005226E7" w:rsidRPr="00BD2609">
        <w:rPr>
          <w:sz w:val="20"/>
          <w:szCs w:val="20"/>
        </w:rPr>
        <w:t xml:space="preserve"> </w:t>
      </w:r>
      <w:r w:rsidRPr="00BD2609">
        <w:rPr>
          <w:sz w:val="20"/>
          <w:szCs w:val="20"/>
        </w:rPr>
        <w:t>of the United States Armed Forces.</w:t>
      </w:r>
    </w:p>
    <w:p w14:paraId="2D6B2555" w14:textId="77777777" w:rsidR="005226E7" w:rsidRPr="00BD2609" w:rsidRDefault="005226E7" w:rsidP="004766DD">
      <w:pPr>
        <w:pBdr>
          <w:left w:val="single" w:sz="4" w:space="4" w:color="auto"/>
          <w:right w:val="single" w:sz="4" w:space="1" w:color="auto"/>
        </w:pBdr>
        <w:spacing w:after="0"/>
        <w:jc w:val="both"/>
        <w:rPr>
          <w:sz w:val="20"/>
          <w:szCs w:val="20"/>
        </w:rPr>
      </w:pPr>
    </w:p>
    <w:p w14:paraId="3A0C2221" w14:textId="0A148CEA" w:rsidR="00E13F47" w:rsidRPr="00BD2609" w:rsidRDefault="005226E7" w:rsidP="004766DD">
      <w:pPr>
        <w:pBdr>
          <w:left w:val="single" w:sz="4" w:space="4" w:color="auto"/>
          <w:right w:val="single" w:sz="4" w:space="1" w:color="auto"/>
        </w:pBdr>
        <w:spacing w:after="0"/>
        <w:jc w:val="both"/>
        <w:rPr>
          <w:b/>
          <w:bCs/>
          <w:sz w:val="20"/>
          <w:szCs w:val="20"/>
        </w:rPr>
      </w:pPr>
      <w:r w:rsidRPr="00BD2609">
        <w:rPr>
          <w:sz w:val="20"/>
          <w:szCs w:val="20"/>
        </w:rPr>
        <w:t>Th</w:t>
      </w:r>
      <w:r w:rsidR="004E4BE7" w:rsidRPr="00BD2609">
        <w:rPr>
          <w:sz w:val="20"/>
          <w:szCs w:val="20"/>
        </w:rPr>
        <w:t xml:space="preserve">e banner will be hung in downtown </w:t>
      </w:r>
      <w:r w:rsidRPr="00BD2609">
        <w:rPr>
          <w:sz w:val="20"/>
          <w:szCs w:val="20"/>
        </w:rPr>
        <w:t>Plymouth</w:t>
      </w:r>
      <w:r w:rsidR="004E4BE7" w:rsidRPr="00BD2609">
        <w:rPr>
          <w:sz w:val="20"/>
          <w:szCs w:val="20"/>
        </w:rPr>
        <w:t xml:space="preserve"> during</w:t>
      </w:r>
      <w:r w:rsidRPr="00BD2609">
        <w:rPr>
          <w:sz w:val="20"/>
          <w:szCs w:val="20"/>
        </w:rPr>
        <w:t xml:space="preserve"> </w:t>
      </w:r>
      <w:r w:rsidR="004E4BE7" w:rsidRPr="00BD2609">
        <w:rPr>
          <w:sz w:val="20"/>
          <w:szCs w:val="20"/>
        </w:rPr>
        <w:t xml:space="preserve">the months of May and </w:t>
      </w:r>
      <w:r w:rsidR="000E419B">
        <w:rPr>
          <w:sz w:val="20"/>
          <w:szCs w:val="20"/>
        </w:rPr>
        <w:t>October/</w:t>
      </w:r>
      <w:r w:rsidR="004E4BE7" w:rsidRPr="00BD2609">
        <w:rPr>
          <w:sz w:val="20"/>
          <w:szCs w:val="20"/>
        </w:rPr>
        <w:t>November, to celebrate</w:t>
      </w:r>
      <w:r w:rsidRPr="00BD2609">
        <w:rPr>
          <w:sz w:val="20"/>
          <w:szCs w:val="20"/>
        </w:rPr>
        <w:t xml:space="preserve"> </w:t>
      </w:r>
      <w:r w:rsidR="004E4BE7" w:rsidRPr="00BD2609">
        <w:rPr>
          <w:sz w:val="20"/>
          <w:szCs w:val="20"/>
        </w:rPr>
        <w:t>Memorial Day and Veterans Day, respectively</w:t>
      </w:r>
      <w:r w:rsidR="004E4BE7" w:rsidRPr="00BD2609">
        <w:rPr>
          <w:b/>
          <w:bCs/>
          <w:sz w:val="20"/>
          <w:szCs w:val="20"/>
        </w:rPr>
        <w:t>.</w:t>
      </w:r>
    </w:p>
    <w:p w14:paraId="59EA4332" w14:textId="77777777" w:rsidR="00016646" w:rsidRPr="00BD2609" w:rsidRDefault="00016646" w:rsidP="004766DD">
      <w:pPr>
        <w:pBdr>
          <w:left w:val="single" w:sz="4" w:space="4" w:color="auto"/>
          <w:right w:val="single" w:sz="4" w:space="1" w:color="auto"/>
        </w:pBdr>
        <w:spacing w:after="0"/>
        <w:jc w:val="both"/>
        <w:rPr>
          <w:b/>
          <w:bCs/>
          <w:sz w:val="20"/>
          <w:szCs w:val="20"/>
        </w:rPr>
      </w:pPr>
    </w:p>
    <w:p w14:paraId="44740E62" w14:textId="4F681945" w:rsidR="00016646" w:rsidRPr="007F0671" w:rsidRDefault="001E09F8" w:rsidP="004766DD">
      <w:pPr>
        <w:pBdr>
          <w:left w:val="single" w:sz="4" w:space="4" w:color="auto"/>
          <w:right w:val="single" w:sz="4" w:space="1" w:color="auto"/>
        </w:pBdr>
        <w:spacing w:after="0"/>
        <w:jc w:val="both"/>
        <w:rPr>
          <w:b/>
          <w:bCs/>
          <w:color w:val="004E9A"/>
          <w:sz w:val="20"/>
          <w:szCs w:val="20"/>
        </w:rPr>
      </w:pPr>
      <w:r>
        <w:rPr>
          <w:b/>
          <w:bCs/>
          <w:color w:val="004E9A"/>
          <w:sz w:val="20"/>
          <w:szCs w:val="20"/>
        </w:rPr>
        <w:t>Banner Program Qualifications</w:t>
      </w:r>
      <w:r w:rsidR="00016646" w:rsidRPr="007F0671">
        <w:rPr>
          <w:b/>
          <w:bCs/>
          <w:color w:val="004E9A"/>
          <w:sz w:val="20"/>
          <w:szCs w:val="20"/>
        </w:rPr>
        <w:t xml:space="preserve"> </w:t>
      </w:r>
    </w:p>
    <w:p w14:paraId="7F5C913D" w14:textId="5CE4B3AE" w:rsidR="00016646" w:rsidRPr="00B77FF4" w:rsidRDefault="00016646" w:rsidP="004766DD">
      <w:pPr>
        <w:pBdr>
          <w:left w:val="single" w:sz="4" w:space="4" w:color="auto"/>
          <w:right w:val="single" w:sz="4" w:space="1" w:color="auto"/>
        </w:pBdr>
        <w:spacing w:after="0"/>
        <w:jc w:val="both"/>
        <w:rPr>
          <w:b/>
          <w:bCs/>
          <w:sz w:val="20"/>
          <w:szCs w:val="20"/>
        </w:rPr>
      </w:pPr>
      <w:r w:rsidRPr="00BD2609">
        <w:rPr>
          <w:sz w:val="20"/>
          <w:szCs w:val="20"/>
        </w:rPr>
        <w:t xml:space="preserve">To qualify for the Military and Veteran Banner Program, the following criteria must be met: </w:t>
      </w:r>
      <w:r w:rsidR="008E32BE" w:rsidRPr="00BD2609">
        <w:rPr>
          <w:sz w:val="20"/>
          <w:szCs w:val="20"/>
        </w:rPr>
        <w:t>th</w:t>
      </w:r>
      <w:r w:rsidRPr="00BD2609">
        <w:rPr>
          <w:sz w:val="20"/>
          <w:szCs w:val="20"/>
        </w:rPr>
        <w:t xml:space="preserve">e honoree is an </w:t>
      </w:r>
      <w:r w:rsidR="00C36E08" w:rsidRPr="00BD2609">
        <w:rPr>
          <w:sz w:val="20"/>
          <w:szCs w:val="20"/>
        </w:rPr>
        <w:t>active-duty</w:t>
      </w:r>
      <w:r w:rsidRPr="00BD2609">
        <w:rPr>
          <w:sz w:val="20"/>
          <w:szCs w:val="20"/>
        </w:rPr>
        <w:t xml:space="preserve"> member of the United States Armed Forces, was </w:t>
      </w:r>
      <w:r w:rsidR="008E32BE" w:rsidRPr="00BD2609">
        <w:rPr>
          <w:sz w:val="20"/>
          <w:szCs w:val="20"/>
        </w:rPr>
        <w:t xml:space="preserve">an </w:t>
      </w:r>
      <w:r w:rsidR="003876A8" w:rsidRPr="00BD2609">
        <w:rPr>
          <w:sz w:val="20"/>
          <w:szCs w:val="20"/>
        </w:rPr>
        <w:t>honorably</w:t>
      </w:r>
      <w:r w:rsidR="003876A8">
        <w:rPr>
          <w:sz w:val="20"/>
          <w:szCs w:val="20"/>
        </w:rPr>
        <w:t xml:space="preserve"> discharged</w:t>
      </w:r>
      <w:r w:rsidRPr="00BD2609">
        <w:rPr>
          <w:sz w:val="20"/>
          <w:szCs w:val="20"/>
        </w:rPr>
        <w:t xml:space="preserve"> member of the United States Armed Forces</w:t>
      </w:r>
      <w:r w:rsidR="00421199">
        <w:rPr>
          <w:sz w:val="20"/>
          <w:szCs w:val="20"/>
        </w:rPr>
        <w:t xml:space="preserve">, </w:t>
      </w:r>
      <w:r w:rsidR="00421199" w:rsidRPr="00A27488">
        <w:rPr>
          <w:sz w:val="20"/>
          <w:szCs w:val="20"/>
        </w:rPr>
        <w:t>and related to Plymouth, Michigan</w:t>
      </w:r>
      <w:r w:rsidRPr="00A27488">
        <w:rPr>
          <w:sz w:val="20"/>
          <w:szCs w:val="20"/>
        </w:rPr>
        <w:t>.</w:t>
      </w:r>
    </w:p>
    <w:p w14:paraId="781F15A4" w14:textId="77777777" w:rsidR="005D0C5F" w:rsidRDefault="005D0C5F" w:rsidP="004766DD">
      <w:pPr>
        <w:pBdr>
          <w:left w:val="single" w:sz="4" w:space="4" w:color="auto"/>
          <w:right w:val="single" w:sz="4" w:space="1" w:color="auto"/>
        </w:pBdr>
        <w:spacing w:after="0"/>
        <w:jc w:val="both"/>
        <w:rPr>
          <w:szCs w:val="24"/>
        </w:rPr>
      </w:pPr>
    </w:p>
    <w:p w14:paraId="7A2CA728" w14:textId="77777777" w:rsidR="005D0C5F" w:rsidRDefault="005D0C5F" w:rsidP="004766DD">
      <w:pPr>
        <w:pBdr>
          <w:left w:val="single" w:sz="4" w:space="4" w:color="auto"/>
          <w:right w:val="single" w:sz="4" w:space="1" w:color="auto"/>
        </w:pBdr>
        <w:spacing w:after="0"/>
        <w:jc w:val="both"/>
        <w:rPr>
          <w:szCs w:val="24"/>
        </w:rPr>
      </w:pPr>
    </w:p>
    <w:p w14:paraId="299DA0D5" w14:textId="77777777" w:rsidR="00C81606" w:rsidRDefault="00C81606" w:rsidP="004766DD">
      <w:pPr>
        <w:pBdr>
          <w:left w:val="single" w:sz="4" w:space="4" w:color="auto"/>
          <w:right w:val="single" w:sz="4" w:space="1" w:color="auto"/>
        </w:pBdr>
        <w:spacing w:after="0"/>
        <w:jc w:val="both"/>
        <w:rPr>
          <w:szCs w:val="24"/>
        </w:rPr>
      </w:pPr>
    </w:p>
    <w:p w14:paraId="63DEE60D" w14:textId="77777777" w:rsidR="009C7E24" w:rsidRDefault="009C7E24" w:rsidP="004766DD">
      <w:pPr>
        <w:pBdr>
          <w:left w:val="single" w:sz="4" w:space="4" w:color="auto"/>
          <w:right w:val="single" w:sz="4" w:space="1" w:color="auto"/>
        </w:pBdr>
        <w:spacing w:after="0"/>
        <w:jc w:val="both"/>
        <w:rPr>
          <w:szCs w:val="24"/>
        </w:rPr>
      </w:pPr>
    </w:p>
    <w:p w14:paraId="7D1830AC" w14:textId="1628AD87" w:rsidR="005D0C5F" w:rsidRPr="00BD2609" w:rsidRDefault="005D0C5F" w:rsidP="00235659">
      <w:pPr>
        <w:pBdr>
          <w:left w:val="single" w:sz="4" w:space="4" w:color="auto"/>
          <w:right w:val="single" w:sz="4" w:space="1" w:color="auto"/>
        </w:pBdr>
        <w:shd w:val="solid" w:color="auto" w:fill="auto"/>
        <w:spacing w:after="0"/>
        <w:jc w:val="center"/>
        <w:rPr>
          <w:b/>
          <w:bCs/>
          <w:sz w:val="28"/>
          <w:szCs w:val="28"/>
        </w:rPr>
      </w:pPr>
      <w:r w:rsidRPr="00BD2609">
        <w:rPr>
          <w:b/>
          <w:bCs/>
          <w:sz w:val="28"/>
          <w:szCs w:val="28"/>
        </w:rPr>
        <w:t>About the Banner</w:t>
      </w:r>
    </w:p>
    <w:p w14:paraId="158F3D72" w14:textId="77777777" w:rsidR="00953F76" w:rsidRDefault="00953F76" w:rsidP="00235659">
      <w:pPr>
        <w:pBdr>
          <w:left w:val="single" w:sz="4" w:space="4" w:color="auto"/>
          <w:right w:val="single" w:sz="4" w:space="1" w:color="auto"/>
        </w:pBdr>
        <w:spacing w:after="0"/>
        <w:rPr>
          <w:b/>
          <w:bCs/>
          <w:szCs w:val="24"/>
        </w:rPr>
      </w:pPr>
    </w:p>
    <w:p w14:paraId="130068D0" w14:textId="2AB7DB8E" w:rsidR="00953F76" w:rsidRDefault="00FB393C" w:rsidP="00235659">
      <w:pPr>
        <w:pBdr>
          <w:left w:val="single" w:sz="4" w:space="4" w:color="auto"/>
          <w:right w:val="single" w:sz="4" w:space="1" w:color="auto"/>
        </w:pBdr>
        <w:spacing w:after="0"/>
        <w:jc w:val="center"/>
        <w:rPr>
          <w:b/>
          <w:bCs/>
          <w:szCs w:val="24"/>
        </w:rPr>
      </w:pPr>
      <w:r>
        <w:rPr>
          <w:b/>
          <w:bCs/>
          <w:noProof/>
          <w:szCs w:val="24"/>
        </w:rPr>
        <w:drawing>
          <wp:inline distT="0" distB="0" distL="0" distR="0" wp14:anchorId="14A9750C" wp14:editId="7CED8FD6">
            <wp:extent cx="2390775" cy="1914525"/>
            <wp:effectExtent l="0" t="0" r="9525" b="9525"/>
            <wp:docPr id="7288557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pic:spPr>
                </pic:pic>
              </a:graphicData>
            </a:graphic>
          </wp:inline>
        </w:drawing>
      </w:r>
    </w:p>
    <w:p w14:paraId="50E9717F" w14:textId="77777777" w:rsidR="00953F76" w:rsidRDefault="00953F76" w:rsidP="00235659">
      <w:pPr>
        <w:pBdr>
          <w:left w:val="single" w:sz="4" w:space="4" w:color="auto"/>
          <w:right w:val="single" w:sz="4" w:space="1" w:color="auto"/>
        </w:pBdr>
        <w:spacing w:after="0"/>
        <w:jc w:val="center"/>
        <w:rPr>
          <w:b/>
          <w:bCs/>
          <w:szCs w:val="24"/>
        </w:rPr>
      </w:pPr>
    </w:p>
    <w:p w14:paraId="0F5646A7" w14:textId="11C1BFD8" w:rsidR="00D31082" w:rsidRPr="009C7E24" w:rsidRDefault="00D31082" w:rsidP="00235659">
      <w:pPr>
        <w:pBdr>
          <w:left w:val="single" w:sz="4" w:space="4" w:color="auto"/>
          <w:right w:val="single" w:sz="4" w:space="1" w:color="auto"/>
        </w:pBdr>
        <w:spacing w:after="0"/>
        <w:jc w:val="center"/>
        <w:rPr>
          <w:b/>
          <w:bCs/>
          <w:color w:val="004E9A"/>
          <w:sz w:val="20"/>
          <w:szCs w:val="20"/>
        </w:rPr>
      </w:pPr>
      <w:r w:rsidRPr="009C7E24">
        <w:rPr>
          <w:b/>
          <w:bCs/>
          <w:color w:val="004E9A"/>
          <w:sz w:val="20"/>
          <w:szCs w:val="20"/>
        </w:rPr>
        <w:t>BANNER STYLE AND DISPLAY</w:t>
      </w:r>
    </w:p>
    <w:p w14:paraId="0982D176" w14:textId="77777777" w:rsidR="00D31082" w:rsidRDefault="00D31082" w:rsidP="00235659">
      <w:pPr>
        <w:pBdr>
          <w:left w:val="single" w:sz="4" w:space="4" w:color="auto"/>
          <w:right w:val="single" w:sz="4" w:space="1" w:color="auto"/>
        </w:pBdr>
        <w:spacing w:after="0"/>
        <w:jc w:val="both"/>
        <w:rPr>
          <w:b/>
          <w:bCs/>
          <w:szCs w:val="24"/>
        </w:rPr>
      </w:pPr>
    </w:p>
    <w:p w14:paraId="70C44AE2" w14:textId="2071275D" w:rsidR="00D31082" w:rsidRPr="00C81606" w:rsidRDefault="00D31082" w:rsidP="00235659">
      <w:pPr>
        <w:pBdr>
          <w:left w:val="single" w:sz="4" w:space="4" w:color="auto"/>
          <w:right w:val="single" w:sz="4" w:space="1" w:color="auto"/>
        </w:pBdr>
        <w:spacing w:after="0"/>
        <w:jc w:val="both"/>
        <w:rPr>
          <w:b/>
          <w:bCs/>
          <w:sz w:val="20"/>
          <w:szCs w:val="20"/>
        </w:rPr>
      </w:pPr>
      <w:r w:rsidRPr="00C81606">
        <w:rPr>
          <w:sz w:val="20"/>
          <w:szCs w:val="20"/>
        </w:rPr>
        <w:t>Each banner is double sided, full color 24"</w:t>
      </w:r>
      <w:r w:rsidR="00345FBC">
        <w:rPr>
          <w:sz w:val="20"/>
          <w:szCs w:val="20"/>
        </w:rPr>
        <w:t xml:space="preserve"> </w:t>
      </w:r>
      <w:r w:rsidRPr="00C81606">
        <w:rPr>
          <w:sz w:val="20"/>
          <w:szCs w:val="20"/>
        </w:rPr>
        <w:t>x</w:t>
      </w:r>
      <w:r w:rsidR="00345FBC">
        <w:rPr>
          <w:sz w:val="20"/>
          <w:szCs w:val="20"/>
        </w:rPr>
        <w:t xml:space="preserve"> </w:t>
      </w:r>
      <w:r w:rsidR="00345FBC" w:rsidRPr="00C81606">
        <w:rPr>
          <w:sz w:val="20"/>
          <w:szCs w:val="20"/>
        </w:rPr>
        <w:t>48”,</w:t>
      </w:r>
      <w:r w:rsidRPr="00C81606">
        <w:rPr>
          <w:sz w:val="20"/>
          <w:szCs w:val="20"/>
        </w:rPr>
        <w:t xml:space="preserve"> and custom designed with a</w:t>
      </w:r>
      <w:r w:rsidR="00D62BDA" w:rsidRPr="00C81606">
        <w:rPr>
          <w:sz w:val="20"/>
          <w:szCs w:val="20"/>
        </w:rPr>
        <w:t>n</w:t>
      </w:r>
      <w:r w:rsidRPr="00C81606">
        <w:rPr>
          <w:sz w:val="20"/>
          <w:szCs w:val="20"/>
        </w:rPr>
        <w:t xml:space="preserve"> image of the honoree. Upon removal at the end of both Memorial Day and Veterans Day, the banner will be available for pick up and will be eligible to be used the following year.</w:t>
      </w:r>
      <w:r w:rsidRPr="00C81606">
        <w:rPr>
          <w:b/>
          <w:bCs/>
          <w:sz w:val="20"/>
          <w:szCs w:val="20"/>
        </w:rPr>
        <w:t xml:space="preserve"> </w:t>
      </w:r>
    </w:p>
    <w:p w14:paraId="17C56543" w14:textId="77777777" w:rsidR="00D31082" w:rsidRPr="00C81606" w:rsidRDefault="00D31082" w:rsidP="00235659">
      <w:pPr>
        <w:pBdr>
          <w:left w:val="single" w:sz="4" w:space="4" w:color="auto"/>
          <w:right w:val="single" w:sz="4" w:space="1" w:color="auto"/>
        </w:pBdr>
        <w:spacing w:after="0"/>
        <w:jc w:val="both"/>
        <w:rPr>
          <w:b/>
          <w:bCs/>
          <w:sz w:val="20"/>
          <w:szCs w:val="20"/>
        </w:rPr>
      </w:pPr>
    </w:p>
    <w:p w14:paraId="15461FDD" w14:textId="78BE8384" w:rsidR="00D31082" w:rsidRPr="007F0671" w:rsidRDefault="001E09F8" w:rsidP="00235659">
      <w:pPr>
        <w:pBdr>
          <w:left w:val="single" w:sz="4" w:space="4" w:color="auto"/>
          <w:right w:val="single" w:sz="4" w:space="1" w:color="auto"/>
        </w:pBdr>
        <w:spacing w:after="0"/>
        <w:jc w:val="both"/>
        <w:rPr>
          <w:b/>
          <w:bCs/>
          <w:color w:val="004E9A"/>
          <w:sz w:val="20"/>
          <w:szCs w:val="20"/>
        </w:rPr>
      </w:pPr>
      <w:r>
        <w:rPr>
          <w:b/>
          <w:bCs/>
          <w:color w:val="004E9A"/>
          <w:sz w:val="20"/>
          <w:szCs w:val="20"/>
        </w:rPr>
        <w:t>Banner Location</w:t>
      </w:r>
    </w:p>
    <w:p w14:paraId="654A0608" w14:textId="710A3B1E" w:rsidR="00D31082" w:rsidRPr="00A27488" w:rsidRDefault="00D31082" w:rsidP="00235659">
      <w:pPr>
        <w:pBdr>
          <w:left w:val="single" w:sz="4" w:space="4" w:color="auto"/>
          <w:right w:val="single" w:sz="4" w:space="1" w:color="auto"/>
        </w:pBdr>
        <w:spacing w:after="0"/>
        <w:jc w:val="both"/>
        <w:rPr>
          <w:sz w:val="20"/>
          <w:szCs w:val="20"/>
        </w:rPr>
      </w:pPr>
      <w:r w:rsidRPr="00C81606">
        <w:rPr>
          <w:sz w:val="20"/>
          <w:szCs w:val="20"/>
        </w:rPr>
        <w:t xml:space="preserve">Banners will be located throughout Downtown </w:t>
      </w:r>
      <w:r w:rsidR="00D62BDA" w:rsidRPr="00C81606">
        <w:rPr>
          <w:sz w:val="20"/>
          <w:szCs w:val="20"/>
        </w:rPr>
        <w:t>Plymouth</w:t>
      </w:r>
      <w:r w:rsidRPr="00C81606">
        <w:rPr>
          <w:sz w:val="20"/>
          <w:szCs w:val="20"/>
        </w:rPr>
        <w:t xml:space="preserve"> during the months of May and </w:t>
      </w:r>
      <w:r w:rsidR="00814ACF">
        <w:rPr>
          <w:sz w:val="20"/>
          <w:szCs w:val="20"/>
        </w:rPr>
        <w:t>October/</w:t>
      </w:r>
      <w:r w:rsidRPr="00C81606">
        <w:rPr>
          <w:sz w:val="20"/>
          <w:szCs w:val="20"/>
        </w:rPr>
        <w:t xml:space="preserve">November. </w:t>
      </w:r>
      <w:r w:rsidR="00C27276" w:rsidRPr="00A27488">
        <w:rPr>
          <w:sz w:val="20"/>
          <w:szCs w:val="20"/>
        </w:rPr>
        <w:t>At this time, we are only allowed to hang 20 banners at a time, so if a spot is not available, we will put you on a waiting list.</w:t>
      </w:r>
    </w:p>
    <w:p w14:paraId="2EB20AE0" w14:textId="77777777" w:rsidR="00D31082" w:rsidRPr="00A27488" w:rsidRDefault="00D31082" w:rsidP="00235659">
      <w:pPr>
        <w:pBdr>
          <w:left w:val="single" w:sz="4" w:space="4" w:color="auto"/>
          <w:right w:val="single" w:sz="4" w:space="1" w:color="auto"/>
        </w:pBdr>
        <w:spacing w:after="0"/>
        <w:jc w:val="both"/>
        <w:rPr>
          <w:sz w:val="20"/>
          <w:szCs w:val="20"/>
        </w:rPr>
      </w:pPr>
    </w:p>
    <w:p w14:paraId="6F6D2F3F" w14:textId="3C6711C8" w:rsidR="00D31082" w:rsidRPr="007F0671" w:rsidRDefault="001E09F8" w:rsidP="00235659">
      <w:pPr>
        <w:pBdr>
          <w:left w:val="single" w:sz="4" w:space="4" w:color="auto"/>
          <w:right w:val="single" w:sz="4" w:space="1" w:color="auto"/>
        </w:pBdr>
        <w:spacing w:after="0"/>
        <w:jc w:val="both"/>
        <w:rPr>
          <w:color w:val="004E9A"/>
          <w:sz w:val="20"/>
          <w:szCs w:val="20"/>
        </w:rPr>
      </w:pPr>
      <w:r>
        <w:rPr>
          <w:b/>
          <w:bCs/>
          <w:color w:val="004E9A"/>
          <w:sz w:val="20"/>
          <w:szCs w:val="20"/>
        </w:rPr>
        <w:t>Submission Deadline and Price</w:t>
      </w:r>
    </w:p>
    <w:p w14:paraId="383836D2" w14:textId="060F1C0A" w:rsidR="00B37B84" w:rsidRDefault="0072301D" w:rsidP="00235659">
      <w:pPr>
        <w:pBdr>
          <w:left w:val="single" w:sz="4" w:space="4" w:color="auto"/>
          <w:right w:val="single" w:sz="4" w:space="1" w:color="auto"/>
        </w:pBdr>
        <w:spacing w:after="0"/>
        <w:jc w:val="both"/>
        <w:rPr>
          <w:sz w:val="20"/>
          <w:szCs w:val="20"/>
        </w:rPr>
      </w:pPr>
      <w:r>
        <w:rPr>
          <w:sz w:val="20"/>
          <w:szCs w:val="20"/>
        </w:rPr>
        <w:t>Applicants may choose</w:t>
      </w:r>
      <w:r w:rsidR="00C36E08">
        <w:rPr>
          <w:sz w:val="20"/>
          <w:szCs w:val="20"/>
        </w:rPr>
        <w:t xml:space="preserve"> from one of three contracts:</w:t>
      </w:r>
    </w:p>
    <w:p w14:paraId="73F60EE1" w14:textId="46527EDB" w:rsidR="00C81606" w:rsidRPr="000B331C" w:rsidRDefault="0072301D" w:rsidP="00235659">
      <w:pPr>
        <w:pBdr>
          <w:right w:val="single" w:sz="4" w:space="1" w:color="auto"/>
        </w:pBdr>
        <w:spacing w:after="0"/>
        <w:jc w:val="both"/>
        <w:rPr>
          <w:sz w:val="20"/>
          <w:szCs w:val="20"/>
        </w:rPr>
      </w:pPr>
      <w:r w:rsidRPr="00E724D8">
        <w:rPr>
          <w:b/>
          <w:bCs/>
          <w:color w:val="ED0000"/>
          <w:sz w:val="20"/>
          <w:szCs w:val="20"/>
        </w:rPr>
        <w:t xml:space="preserve">1 Year: </w:t>
      </w:r>
      <w:r w:rsidR="00D31082" w:rsidRPr="00E724D8">
        <w:rPr>
          <w:b/>
          <w:bCs/>
          <w:color w:val="ED0000"/>
          <w:sz w:val="20"/>
          <w:szCs w:val="20"/>
        </w:rPr>
        <w:t>$250</w:t>
      </w:r>
      <w:r w:rsidR="00C27276" w:rsidRPr="00E724D8">
        <w:rPr>
          <w:b/>
          <w:bCs/>
          <w:color w:val="ED0000"/>
          <w:sz w:val="20"/>
          <w:szCs w:val="20"/>
        </w:rPr>
        <w:t xml:space="preserve">; </w:t>
      </w:r>
      <w:r w:rsidRPr="00E724D8">
        <w:rPr>
          <w:b/>
          <w:bCs/>
          <w:color w:val="ED0000"/>
          <w:sz w:val="20"/>
          <w:szCs w:val="20"/>
        </w:rPr>
        <w:t xml:space="preserve">2 Years: </w:t>
      </w:r>
      <w:r w:rsidR="00BF1649" w:rsidRPr="00E724D8">
        <w:rPr>
          <w:b/>
          <w:bCs/>
          <w:color w:val="ED0000"/>
          <w:sz w:val="20"/>
          <w:szCs w:val="20"/>
        </w:rPr>
        <w:t>$</w:t>
      </w:r>
      <w:r w:rsidRPr="00E724D8">
        <w:rPr>
          <w:b/>
          <w:bCs/>
          <w:color w:val="ED0000"/>
          <w:sz w:val="20"/>
          <w:szCs w:val="20"/>
        </w:rPr>
        <w:t>400</w:t>
      </w:r>
      <w:r w:rsidR="00C27276" w:rsidRPr="00E724D8">
        <w:rPr>
          <w:b/>
          <w:bCs/>
          <w:color w:val="ED0000"/>
          <w:sz w:val="20"/>
          <w:szCs w:val="20"/>
        </w:rPr>
        <w:t xml:space="preserve">; or </w:t>
      </w:r>
      <w:r w:rsidRPr="00E724D8">
        <w:rPr>
          <w:b/>
          <w:bCs/>
          <w:color w:val="ED0000"/>
          <w:sz w:val="20"/>
          <w:szCs w:val="20"/>
        </w:rPr>
        <w:t>3 Years: $500</w:t>
      </w:r>
      <w:r w:rsidR="00C27276" w:rsidRPr="00E724D8">
        <w:rPr>
          <w:b/>
          <w:bCs/>
          <w:color w:val="ED0000"/>
          <w:sz w:val="20"/>
          <w:szCs w:val="20"/>
        </w:rPr>
        <w:t>.</w:t>
      </w:r>
      <w:r w:rsidR="00C27276" w:rsidRPr="00E724D8">
        <w:rPr>
          <w:color w:val="ED0000"/>
          <w:sz w:val="20"/>
          <w:szCs w:val="20"/>
        </w:rPr>
        <w:t xml:space="preserve"> </w:t>
      </w:r>
      <w:r w:rsidR="0014585D">
        <w:rPr>
          <w:sz w:val="20"/>
          <w:szCs w:val="20"/>
        </w:rPr>
        <w:t xml:space="preserve">At the end of the contract, the banner is returned to the applicant. </w:t>
      </w:r>
      <w:r w:rsidR="00D31082" w:rsidRPr="00C81606">
        <w:rPr>
          <w:sz w:val="20"/>
          <w:szCs w:val="20"/>
        </w:rPr>
        <w:t xml:space="preserve">At the completion of the program - the first two holidays - the banner will be returned to </w:t>
      </w:r>
      <w:r w:rsidR="0014585D">
        <w:rPr>
          <w:sz w:val="20"/>
          <w:szCs w:val="20"/>
        </w:rPr>
        <w:t>the applicant</w:t>
      </w:r>
      <w:r w:rsidR="00D31082" w:rsidRPr="00C81606">
        <w:rPr>
          <w:sz w:val="20"/>
          <w:szCs w:val="20"/>
        </w:rPr>
        <w:t xml:space="preserve">, or you may rehang the banner each year. We encourage a yearly donation to help with </w:t>
      </w:r>
      <w:r w:rsidR="0014585D">
        <w:rPr>
          <w:sz w:val="20"/>
          <w:szCs w:val="20"/>
        </w:rPr>
        <w:t>installing</w:t>
      </w:r>
      <w:r w:rsidR="00D31082" w:rsidRPr="00C81606">
        <w:rPr>
          <w:sz w:val="20"/>
          <w:szCs w:val="20"/>
        </w:rPr>
        <w:t xml:space="preserve"> the banners. </w:t>
      </w:r>
      <w:r w:rsidR="00281F7C" w:rsidRPr="00C81606">
        <w:rPr>
          <w:sz w:val="20"/>
          <w:szCs w:val="20"/>
        </w:rPr>
        <w:t>The deadline</w:t>
      </w:r>
      <w:r w:rsidR="00D31082" w:rsidRPr="00C81606">
        <w:rPr>
          <w:sz w:val="20"/>
          <w:szCs w:val="20"/>
        </w:rPr>
        <w:t xml:space="preserve"> for the May 2025 installation is March </w:t>
      </w:r>
      <w:r w:rsidR="00012677" w:rsidRPr="00A27488">
        <w:rPr>
          <w:sz w:val="20"/>
          <w:szCs w:val="20"/>
        </w:rPr>
        <w:t>1</w:t>
      </w:r>
      <w:r w:rsidR="00D31082" w:rsidRPr="00C81606">
        <w:rPr>
          <w:sz w:val="20"/>
          <w:szCs w:val="20"/>
        </w:rPr>
        <w:t xml:space="preserve">, 2025. Space is limited; we accept submissions on a </w:t>
      </w:r>
      <w:r w:rsidR="00281F7C" w:rsidRPr="00C81606">
        <w:rPr>
          <w:sz w:val="20"/>
          <w:szCs w:val="20"/>
        </w:rPr>
        <w:t>first-come</w:t>
      </w:r>
      <w:r w:rsidR="00D62BDA" w:rsidRPr="00C81606">
        <w:rPr>
          <w:sz w:val="20"/>
          <w:szCs w:val="20"/>
        </w:rPr>
        <w:t>-</w:t>
      </w:r>
      <w:r w:rsidR="00D31082" w:rsidRPr="00C81606">
        <w:rPr>
          <w:sz w:val="20"/>
          <w:szCs w:val="20"/>
        </w:rPr>
        <w:t>first</w:t>
      </w:r>
      <w:r w:rsidR="00281F7C">
        <w:rPr>
          <w:sz w:val="20"/>
          <w:szCs w:val="20"/>
        </w:rPr>
        <w:t>-</w:t>
      </w:r>
      <w:r w:rsidR="00D31082" w:rsidRPr="00C81606">
        <w:rPr>
          <w:sz w:val="20"/>
          <w:szCs w:val="20"/>
        </w:rPr>
        <w:t>serve</w:t>
      </w:r>
      <w:r w:rsidR="00D62BDA" w:rsidRPr="00C81606">
        <w:rPr>
          <w:sz w:val="20"/>
          <w:szCs w:val="20"/>
        </w:rPr>
        <w:t>d</w:t>
      </w:r>
      <w:r w:rsidR="00D31082" w:rsidRPr="00C81606">
        <w:rPr>
          <w:sz w:val="20"/>
          <w:szCs w:val="20"/>
        </w:rPr>
        <w:t xml:space="preserve"> basis. If needed, your submission will place you on a waiting list for the November </w:t>
      </w:r>
      <w:r w:rsidR="00D31082" w:rsidRPr="00A27488">
        <w:rPr>
          <w:sz w:val="20"/>
          <w:szCs w:val="20"/>
        </w:rPr>
        <w:t>202</w:t>
      </w:r>
      <w:r w:rsidR="00E14BB4" w:rsidRPr="00A27488">
        <w:rPr>
          <w:sz w:val="20"/>
          <w:szCs w:val="20"/>
        </w:rPr>
        <w:t>6</w:t>
      </w:r>
      <w:r w:rsidR="00D31082" w:rsidRPr="00141606">
        <w:rPr>
          <w:sz w:val="20"/>
          <w:szCs w:val="20"/>
        </w:rPr>
        <w:t xml:space="preserve"> </w:t>
      </w:r>
      <w:r w:rsidR="00D31082" w:rsidRPr="00C81606">
        <w:rPr>
          <w:sz w:val="20"/>
          <w:szCs w:val="20"/>
        </w:rPr>
        <w:t>installation.</w:t>
      </w:r>
    </w:p>
    <w:p w14:paraId="0049DAD4" w14:textId="59DE02C6" w:rsidR="0028307E" w:rsidRPr="00BD2609" w:rsidRDefault="00AE07DE" w:rsidP="00235659">
      <w:pPr>
        <w:pBdr>
          <w:right w:val="single" w:sz="4" w:space="1" w:color="auto"/>
        </w:pBdr>
        <w:shd w:val="solid" w:color="auto" w:fill="auto"/>
        <w:spacing w:after="0"/>
        <w:jc w:val="center"/>
        <w:rPr>
          <w:b/>
          <w:bCs/>
          <w:sz w:val="28"/>
          <w:szCs w:val="28"/>
        </w:rPr>
      </w:pPr>
      <w:r w:rsidRPr="00BD2609">
        <w:rPr>
          <w:b/>
          <w:bCs/>
          <w:sz w:val="28"/>
          <w:szCs w:val="28"/>
        </w:rPr>
        <w:t>Photo Submission</w:t>
      </w:r>
    </w:p>
    <w:p w14:paraId="689524DF" w14:textId="77777777" w:rsidR="0004360E" w:rsidRDefault="0004360E" w:rsidP="00235659">
      <w:pPr>
        <w:pBdr>
          <w:right w:val="single" w:sz="4" w:space="1" w:color="auto"/>
        </w:pBdr>
        <w:spacing w:after="0"/>
        <w:rPr>
          <w:b/>
          <w:bCs/>
          <w:szCs w:val="24"/>
        </w:rPr>
      </w:pPr>
    </w:p>
    <w:p w14:paraId="6E1D70BA" w14:textId="31354B3F" w:rsidR="0004360E" w:rsidRDefault="00FD2376" w:rsidP="00235659">
      <w:pPr>
        <w:pBdr>
          <w:right w:val="single" w:sz="4" w:space="1" w:color="auto"/>
        </w:pBdr>
        <w:spacing w:after="0"/>
        <w:jc w:val="center"/>
        <w:rPr>
          <w:b/>
          <w:bCs/>
          <w:szCs w:val="24"/>
        </w:rPr>
      </w:pPr>
      <w:r>
        <w:rPr>
          <w:b/>
          <w:bCs/>
          <w:noProof/>
          <w:szCs w:val="24"/>
        </w:rPr>
        <w:drawing>
          <wp:inline distT="0" distB="0" distL="0" distR="0" wp14:anchorId="2BC9841C" wp14:editId="262C94BE">
            <wp:extent cx="1809750" cy="2369820"/>
            <wp:effectExtent l="0" t="0" r="0" b="0"/>
            <wp:docPr id="1382744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369820"/>
                    </a:xfrm>
                    <a:prstGeom prst="rect">
                      <a:avLst/>
                    </a:prstGeom>
                    <a:noFill/>
                  </pic:spPr>
                </pic:pic>
              </a:graphicData>
            </a:graphic>
          </wp:inline>
        </w:drawing>
      </w:r>
    </w:p>
    <w:p w14:paraId="0548F5BC" w14:textId="77777777" w:rsidR="0004360E" w:rsidRDefault="0004360E" w:rsidP="00235659">
      <w:pPr>
        <w:pBdr>
          <w:right w:val="single" w:sz="4" w:space="1" w:color="auto"/>
        </w:pBdr>
        <w:spacing w:after="0"/>
        <w:rPr>
          <w:b/>
          <w:bCs/>
          <w:szCs w:val="24"/>
        </w:rPr>
      </w:pPr>
    </w:p>
    <w:p w14:paraId="1D842B1B" w14:textId="36F23787" w:rsidR="00200C1C" w:rsidRPr="009C7E24" w:rsidRDefault="00200C1C" w:rsidP="00235659">
      <w:pPr>
        <w:pBdr>
          <w:right w:val="single" w:sz="4" w:space="1" w:color="auto"/>
        </w:pBdr>
        <w:spacing w:after="0"/>
        <w:jc w:val="center"/>
        <w:rPr>
          <w:b/>
          <w:bCs/>
          <w:color w:val="004E9A"/>
          <w:sz w:val="20"/>
          <w:szCs w:val="20"/>
        </w:rPr>
      </w:pPr>
      <w:r w:rsidRPr="009C7E24">
        <w:rPr>
          <w:b/>
          <w:bCs/>
          <w:color w:val="004E9A"/>
          <w:sz w:val="20"/>
          <w:szCs w:val="20"/>
        </w:rPr>
        <w:t>PH</w:t>
      </w:r>
      <w:r w:rsidR="00B9499D" w:rsidRPr="009C7E24">
        <w:rPr>
          <w:b/>
          <w:bCs/>
          <w:color w:val="004E9A"/>
          <w:sz w:val="20"/>
          <w:szCs w:val="20"/>
        </w:rPr>
        <w:t>OTO SUBMISSION GUIDELINES</w:t>
      </w:r>
    </w:p>
    <w:p w14:paraId="42FA7D75" w14:textId="77777777" w:rsidR="00200C1C" w:rsidRDefault="00200C1C" w:rsidP="00235659">
      <w:pPr>
        <w:pBdr>
          <w:right w:val="single" w:sz="4" w:space="1" w:color="auto"/>
        </w:pBdr>
        <w:spacing w:after="0"/>
        <w:jc w:val="both"/>
        <w:rPr>
          <w:szCs w:val="24"/>
        </w:rPr>
      </w:pPr>
    </w:p>
    <w:p w14:paraId="23B84770" w14:textId="33B43E6F" w:rsidR="00915DE7" w:rsidRPr="00C81606" w:rsidRDefault="00F3463D" w:rsidP="00235659">
      <w:pPr>
        <w:pBdr>
          <w:right w:val="single" w:sz="4" w:space="1" w:color="auto"/>
        </w:pBdr>
        <w:spacing w:after="0"/>
        <w:jc w:val="both"/>
        <w:rPr>
          <w:sz w:val="20"/>
          <w:szCs w:val="20"/>
        </w:rPr>
      </w:pPr>
      <w:r w:rsidRPr="00C81606">
        <w:rPr>
          <w:sz w:val="20"/>
          <w:szCs w:val="20"/>
        </w:rPr>
        <w:t>The photo</w:t>
      </w:r>
      <w:r w:rsidR="004D4AD6" w:rsidRPr="00C81606">
        <w:rPr>
          <w:sz w:val="20"/>
          <w:szCs w:val="20"/>
        </w:rPr>
        <w:t xml:space="preserve"> </w:t>
      </w:r>
      <w:r w:rsidR="008C70FA" w:rsidRPr="00C81606">
        <w:rPr>
          <w:sz w:val="20"/>
          <w:szCs w:val="20"/>
        </w:rPr>
        <w:t>must show</w:t>
      </w:r>
      <w:r w:rsidR="004D4AD6" w:rsidRPr="00C81606">
        <w:rPr>
          <w:sz w:val="20"/>
          <w:szCs w:val="20"/>
        </w:rPr>
        <w:t xml:space="preserve"> </w:t>
      </w:r>
      <w:r w:rsidR="008C70FA" w:rsidRPr="00C81606">
        <w:rPr>
          <w:sz w:val="20"/>
          <w:szCs w:val="20"/>
        </w:rPr>
        <w:t xml:space="preserve">the </w:t>
      </w:r>
      <w:r w:rsidR="004D4AD6" w:rsidRPr="00C81606">
        <w:rPr>
          <w:sz w:val="20"/>
          <w:szCs w:val="20"/>
        </w:rPr>
        <w:t xml:space="preserve">veteran in uniform, </w:t>
      </w:r>
      <w:r w:rsidR="003876A8" w:rsidRPr="00C81606">
        <w:rPr>
          <w:sz w:val="20"/>
          <w:szCs w:val="20"/>
        </w:rPr>
        <w:t>with no</w:t>
      </w:r>
      <w:r w:rsidR="004D4AD6" w:rsidRPr="00C81606">
        <w:rPr>
          <w:sz w:val="20"/>
          <w:szCs w:val="20"/>
        </w:rPr>
        <w:t xml:space="preserve"> exceptions, </w:t>
      </w:r>
      <w:r w:rsidR="00BF1649" w:rsidRPr="00C81606">
        <w:rPr>
          <w:sz w:val="20"/>
          <w:szCs w:val="20"/>
        </w:rPr>
        <w:t>displayed</w:t>
      </w:r>
      <w:r w:rsidR="004D4AD6" w:rsidRPr="00C81606">
        <w:rPr>
          <w:sz w:val="20"/>
          <w:szCs w:val="20"/>
        </w:rPr>
        <w:t xml:space="preserve"> on the banner (all hard</w:t>
      </w:r>
      <w:r w:rsidR="003876A8">
        <w:rPr>
          <w:sz w:val="20"/>
          <w:szCs w:val="20"/>
        </w:rPr>
        <w:t xml:space="preserve"> </w:t>
      </w:r>
      <w:r w:rsidR="004D4AD6" w:rsidRPr="00C81606">
        <w:rPr>
          <w:sz w:val="20"/>
          <w:szCs w:val="20"/>
        </w:rPr>
        <w:t xml:space="preserve">copy photos will be returned). A 5" x 7" digital photo </w:t>
      </w:r>
      <w:r w:rsidR="00F71079" w:rsidRPr="00C81606">
        <w:rPr>
          <w:sz w:val="20"/>
          <w:szCs w:val="20"/>
        </w:rPr>
        <w:t xml:space="preserve">should be </w:t>
      </w:r>
      <w:r w:rsidR="004D4AD6" w:rsidRPr="00C81606">
        <w:rPr>
          <w:sz w:val="20"/>
          <w:szCs w:val="20"/>
        </w:rPr>
        <w:t xml:space="preserve">saved as a JPG or PNG at </w:t>
      </w:r>
      <w:r w:rsidR="00F71079" w:rsidRPr="00C81606">
        <w:rPr>
          <w:sz w:val="20"/>
          <w:szCs w:val="20"/>
        </w:rPr>
        <w:t xml:space="preserve">a minimum of </w:t>
      </w:r>
      <w:r w:rsidR="004D4AD6" w:rsidRPr="00C81606">
        <w:rPr>
          <w:sz w:val="20"/>
          <w:szCs w:val="20"/>
        </w:rPr>
        <w:t>600 dots per inch resolution.</w:t>
      </w:r>
      <w:r w:rsidR="00F05F03">
        <w:rPr>
          <w:sz w:val="20"/>
          <w:szCs w:val="20"/>
        </w:rPr>
        <w:t xml:space="preserve"> </w:t>
      </w:r>
      <w:r w:rsidR="004D4AD6" w:rsidRPr="00C81606">
        <w:rPr>
          <w:sz w:val="20"/>
          <w:szCs w:val="20"/>
        </w:rPr>
        <w:t xml:space="preserve">Email photo to the </w:t>
      </w:r>
      <w:r w:rsidR="00F71079" w:rsidRPr="00C81606">
        <w:rPr>
          <w:sz w:val="20"/>
          <w:szCs w:val="20"/>
        </w:rPr>
        <w:t>Rotary at</w:t>
      </w:r>
      <w:r w:rsidR="004D4AD6" w:rsidRPr="00C81606">
        <w:rPr>
          <w:sz w:val="20"/>
          <w:szCs w:val="20"/>
        </w:rPr>
        <w:t xml:space="preserve"> </w:t>
      </w:r>
      <w:r w:rsidR="00D3087F" w:rsidRPr="007C5161">
        <w:rPr>
          <w:sz w:val="20"/>
          <w:szCs w:val="20"/>
        </w:rPr>
        <w:t>tbarker</w:t>
      </w:r>
      <w:r w:rsidR="00F05F03" w:rsidRPr="007C5161">
        <w:rPr>
          <w:sz w:val="20"/>
          <w:szCs w:val="20"/>
        </w:rPr>
        <w:t>@shawcm.com</w:t>
      </w:r>
      <w:r w:rsidR="00F05F03">
        <w:rPr>
          <w:sz w:val="20"/>
          <w:szCs w:val="20"/>
        </w:rPr>
        <w:t>.</w:t>
      </w:r>
      <w:r w:rsidR="004D4AD6" w:rsidRPr="00C81606">
        <w:rPr>
          <w:sz w:val="20"/>
          <w:szCs w:val="20"/>
        </w:rPr>
        <w:t xml:space="preserve"> If you do not have a digital photo, please bring a 5" x 7" or larger portrait</w:t>
      </w:r>
      <w:r w:rsidR="00915DE7" w:rsidRPr="00C81606">
        <w:rPr>
          <w:sz w:val="20"/>
          <w:szCs w:val="20"/>
        </w:rPr>
        <w:t xml:space="preserve"> </w:t>
      </w:r>
      <w:r w:rsidR="004D4AD6" w:rsidRPr="00C81606">
        <w:rPr>
          <w:sz w:val="20"/>
          <w:szCs w:val="20"/>
        </w:rPr>
        <w:t xml:space="preserve">style photo or mail the photo to </w:t>
      </w:r>
      <w:r w:rsidR="00F71079" w:rsidRPr="00C81606">
        <w:rPr>
          <w:sz w:val="20"/>
          <w:szCs w:val="20"/>
        </w:rPr>
        <w:t>The Rotary Club of Plymouth AM’s</w:t>
      </w:r>
      <w:r w:rsidR="004D4AD6" w:rsidRPr="00C81606">
        <w:rPr>
          <w:sz w:val="20"/>
          <w:szCs w:val="20"/>
        </w:rPr>
        <w:t xml:space="preserve"> office and we will </w:t>
      </w:r>
      <w:r w:rsidR="00B1091F" w:rsidRPr="00C81606">
        <w:rPr>
          <w:sz w:val="20"/>
          <w:szCs w:val="20"/>
        </w:rPr>
        <w:t>digitize the photo and return it to you in an appropriate</w:t>
      </w:r>
      <w:r w:rsidR="00A206F3" w:rsidRPr="00C81606">
        <w:rPr>
          <w:sz w:val="20"/>
          <w:szCs w:val="20"/>
        </w:rPr>
        <w:t xml:space="preserve"> time frame.</w:t>
      </w:r>
    </w:p>
    <w:p w14:paraId="6A11BC79" w14:textId="77777777" w:rsidR="00915DE7" w:rsidRPr="00C81606" w:rsidRDefault="00915DE7" w:rsidP="00235659">
      <w:pPr>
        <w:pBdr>
          <w:right w:val="single" w:sz="4" w:space="1" w:color="auto"/>
        </w:pBdr>
        <w:spacing w:after="0"/>
        <w:jc w:val="both"/>
        <w:rPr>
          <w:sz w:val="20"/>
          <w:szCs w:val="20"/>
        </w:rPr>
      </w:pPr>
    </w:p>
    <w:p w14:paraId="3791734B" w14:textId="70CE4D52" w:rsidR="00915DE7" w:rsidRPr="007F0671" w:rsidRDefault="001E09F8" w:rsidP="00235659">
      <w:pPr>
        <w:pBdr>
          <w:right w:val="single" w:sz="4" w:space="1" w:color="auto"/>
        </w:pBdr>
        <w:spacing w:after="0"/>
        <w:jc w:val="both"/>
        <w:rPr>
          <w:b/>
          <w:bCs/>
          <w:color w:val="004E9A"/>
          <w:sz w:val="20"/>
          <w:szCs w:val="20"/>
        </w:rPr>
      </w:pPr>
      <w:r>
        <w:rPr>
          <w:b/>
          <w:bCs/>
          <w:color w:val="004E9A"/>
          <w:sz w:val="20"/>
          <w:szCs w:val="20"/>
        </w:rPr>
        <w:t>Proof</w:t>
      </w:r>
    </w:p>
    <w:p w14:paraId="79708163" w14:textId="7F5E288A" w:rsidR="00AE07DE" w:rsidRPr="00C81606" w:rsidRDefault="004D4AD6" w:rsidP="00235659">
      <w:pPr>
        <w:pBdr>
          <w:right w:val="single" w:sz="4" w:space="1" w:color="auto"/>
        </w:pBdr>
        <w:spacing w:after="0"/>
        <w:jc w:val="both"/>
        <w:rPr>
          <w:sz w:val="20"/>
          <w:szCs w:val="20"/>
        </w:rPr>
      </w:pPr>
      <w:r w:rsidRPr="00C81606">
        <w:rPr>
          <w:sz w:val="20"/>
          <w:szCs w:val="20"/>
        </w:rPr>
        <w:t>A proof of the banner will be emailed to you to con</w:t>
      </w:r>
      <w:r w:rsidR="0086705B" w:rsidRPr="00C81606">
        <w:rPr>
          <w:sz w:val="20"/>
          <w:szCs w:val="20"/>
        </w:rPr>
        <w:t>fi</w:t>
      </w:r>
      <w:r w:rsidRPr="00C81606">
        <w:rPr>
          <w:sz w:val="20"/>
          <w:szCs w:val="20"/>
        </w:rPr>
        <w:t xml:space="preserve">rm the spelling of the name, branch, years of service or era of service and rank are all correct. If you do not provide an email address you will not have the opportunity to see a proof and therefore forfeit that opportunity. However, the </w:t>
      </w:r>
      <w:r w:rsidR="005600E8" w:rsidRPr="00C81606">
        <w:rPr>
          <w:sz w:val="20"/>
          <w:szCs w:val="20"/>
        </w:rPr>
        <w:t>Rotary</w:t>
      </w:r>
      <w:r w:rsidRPr="00C81606">
        <w:rPr>
          <w:sz w:val="20"/>
          <w:szCs w:val="20"/>
        </w:rPr>
        <w:t xml:space="preserve"> sta</w:t>
      </w:r>
      <w:r w:rsidR="005600E8" w:rsidRPr="00C81606">
        <w:rPr>
          <w:sz w:val="20"/>
          <w:szCs w:val="20"/>
        </w:rPr>
        <w:t>ff</w:t>
      </w:r>
      <w:r w:rsidRPr="00C81606">
        <w:rPr>
          <w:sz w:val="20"/>
          <w:szCs w:val="20"/>
        </w:rPr>
        <w:t xml:space="preserve"> will compare banner proof to application to ensure accuracy. Please make sure your application is correct. </w:t>
      </w:r>
      <w:r w:rsidR="00951424" w:rsidRPr="00C81606">
        <w:rPr>
          <w:sz w:val="20"/>
          <w:szCs w:val="20"/>
        </w:rPr>
        <w:t>Submit photo to Rotary Club of Plymouth AM, PARC – Plymouth Arts and Recreation Complex, 650 Church St., Plymouth, MI 48170</w:t>
      </w:r>
      <w:r w:rsidR="00EB7D99" w:rsidRPr="00C81606">
        <w:rPr>
          <w:sz w:val="20"/>
          <w:szCs w:val="20"/>
        </w:rPr>
        <w:t>.</w:t>
      </w:r>
    </w:p>
    <w:sectPr w:rsidR="00AE07DE" w:rsidRPr="00C81606" w:rsidSect="00EF4F70">
      <w:pgSz w:w="15840" w:h="12240" w:orient="landscape"/>
      <w:pgMar w:top="720" w:right="720" w:bottom="720" w:left="720" w:header="720" w:footer="720" w:gutter="0"/>
      <w:cols w:num="3"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0401F"/>
    <w:multiLevelType w:val="hybridMultilevel"/>
    <w:tmpl w:val="90F0F0AC"/>
    <w:lvl w:ilvl="0" w:tplc="489A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5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5F"/>
    <w:rsid w:val="00012677"/>
    <w:rsid w:val="00016646"/>
    <w:rsid w:val="00021543"/>
    <w:rsid w:val="0004360E"/>
    <w:rsid w:val="000512CC"/>
    <w:rsid w:val="00065CF2"/>
    <w:rsid w:val="000722A0"/>
    <w:rsid w:val="000815F4"/>
    <w:rsid w:val="00087EDA"/>
    <w:rsid w:val="000B331C"/>
    <w:rsid w:val="000E419B"/>
    <w:rsid w:val="000E5450"/>
    <w:rsid w:val="000F1736"/>
    <w:rsid w:val="001006FB"/>
    <w:rsid w:val="001029AA"/>
    <w:rsid w:val="00141606"/>
    <w:rsid w:val="0014585D"/>
    <w:rsid w:val="001617CE"/>
    <w:rsid w:val="00180282"/>
    <w:rsid w:val="001819FD"/>
    <w:rsid w:val="001832E9"/>
    <w:rsid w:val="001907ED"/>
    <w:rsid w:val="001E09F8"/>
    <w:rsid w:val="001E0C00"/>
    <w:rsid w:val="00200C1C"/>
    <w:rsid w:val="00235659"/>
    <w:rsid w:val="00255887"/>
    <w:rsid w:val="002563D3"/>
    <w:rsid w:val="002630EA"/>
    <w:rsid w:val="00281F7C"/>
    <w:rsid w:val="0028307E"/>
    <w:rsid w:val="0028459B"/>
    <w:rsid w:val="00287743"/>
    <w:rsid w:val="002C1583"/>
    <w:rsid w:val="00326DEA"/>
    <w:rsid w:val="00345FBC"/>
    <w:rsid w:val="003571B7"/>
    <w:rsid w:val="00362610"/>
    <w:rsid w:val="00386A1D"/>
    <w:rsid w:val="003876A8"/>
    <w:rsid w:val="003E0A06"/>
    <w:rsid w:val="00420C2E"/>
    <w:rsid w:val="00421199"/>
    <w:rsid w:val="004238D1"/>
    <w:rsid w:val="00447030"/>
    <w:rsid w:val="00447CE2"/>
    <w:rsid w:val="004766DD"/>
    <w:rsid w:val="004954ED"/>
    <w:rsid w:val="004C5913"/>
    <w:rsid w:val="004D4AD6"/>
    <w:rsid w:val="004E4BE7"/>
    <w:rsid w:val="004F5A20"/>
    <w:rsid w:val="0050611C"/>
    <w:rsid w:val="005226E7"/>
    <w:rsid w:val="00526387"/>
    <w:rsid w:val="005347DF"/>
    <w:rsid w:val="005514F8"/>
    <w:rsid w:val="00556212"/>
    <w:rsid w:val="00556F3F"/>
    <w:rsid w:val="005600E8"/>
    <w:rsid w:val="0058196C"/>
    <w:rsid w:val="005D0C5F"/>
    <w:rsid w:val="005F0660"/>
    <w:rsid w:val="005F759E"/>
    <w:rsid w:val="006141D9"/>
    <w:rsid w:val="00617558"/>
    <w:rsid w:val="0062641A"/>
    <w:rsid w:val="00657040"/>
    <w:rsid w:val="006935F8"/>
    <w:rsid w:val="00696DF7"/>
    <w:rsid w:val="006D6197"/>
    <w:rsid w:val="0070433F"/>
    <w:rsid w:val="0072230E"/>
    <w:rsid w:val="0072301D"/>
    <w:rsid w:val="00740B8F"/>
    <w:rsid w:val="0075286B"/>
    <w:rsid w:val="00792EFB"/>
    <w:rsid w:val="007A3E40"/>
    <w:rsid w:val="007B141A"/>
    <w:rsid w:val="007C5161"/>
    <w:rsid w:val="007C7926"/>
    <w:rsid w:val="007D4485"/>
    <w:rsid w:val="007D5325"/>
    <w:rsid w:val="007F0671"/>
    <w:rsid w:val="00807437"/>
    <w:rsid w:val="00812367"/>
    <w:rsid w:val="00814ACF"/>
    <w:rsid w:val="0086705B"/>
    <w:rsid w:val="008A37DB"/>
    <w:rsid w:val="008C70FA"/>
    <w:rsid w:val="008D7B01"/>
    <w:rsid w:val="008E32BE"/>
    <w:rsid w:val="008E5AD5"/>
    <w:rsid w:val="00915DE7"/>
    <w:rsid w:val="009327F1"/>
    <w:rsid w:val="00946440"/>
    <w:rsid w:val="00951424"/>
    <w:rsid w:val="00952913"/>
    <w:rsid w:val="00953F76"/>
    <w:rsid w:val="00991FA1"/>
    <w:rsid w:val="009C7E24"/>
    <w:rsid w:val="009F644C"/>
    <w:rsid w:val="00A206F3"/>
    <w:rsid w:val="00A27488"/>
    <w:rsid w:val="00A30A86"/>
    <w:rsid w:val="00A5107C"/>
    <w:rsid w:val="00A80B48"/>
    <w:rsid w:val="00A8156D"/>
    <w:rsid w:val="00A95905"/>
    <w:rsid w:val="00AE07DE"/>
    <w:rsid w:val="00B0161B"/>
    <w:rsid w:val="00B02AC6"/>
    <w:rsid w:val="00B10760"/>
    <w:rsid w:val="00B1091F"/>
    <w:rsid w:val="00B36435"/>
    <w:rsid w:val="00B37B84"/>
    <w:rsid w:val="00B42916"/>
    <w:rsid w:val="00B77FF4"/>
    <w:rsid w:val="00B9499D"/>
    <w:rsid w:val="00BC1FB3"/>
    <w:rsid w:val="00BD2609"/>
    <w:rsid w:val="00BF1649"/>
    <w:rsid w:val="00C0019E"/>
    <w:rsid w:val="00C27276"/>
    <w:rsid w:val="00C36E08"/>
    <w:rsid w:val="00C46650"/>
    <w:rsid w:val="00C57B64"/>
    <w:rsid w:val="00C7075F"/>
    <w:rsid w:val="00C81606"/>
    <w:rsid w:val="00C83549"/>
    <w:rsid w:val="00C87F42"/>
    <w:rsid w:val="00C909AA"/>
    <w:rsid w:val="00C94784"/>
    <w:rsid w:val="00CA34E5"/>
    <w:rsid w:val="00CA476F"/>
    <w:rsid w:val="00CD3974"/>
    <w:rsid w:val="00CD7813"/>
    <w:rsid w:val="00D11E96"/>
    <w:rsid w:val="00D3087F"/>
    <w:rsid w:val="00D31082"/>
    <w:rsid w:val="00D46EF5"/>
    <w:rsid w:val="00D62BDA"/>
    <w:rsid w:val="00D65F72"/>
    <w:rsid w:val="00D92177"/>
    <w:rsid w:val="00D93B07"/>
    <w:rsid w:val="00D97DF7"/>
    <w:rsid w:val="00DB5537"/>
    <w:rsid w:val="00E13F47"/>
    <w:rsid w:val="00E14BB4"/>
    <w:rsid w:val="00E24165"/>
    <w:rsid w:val="00E2714C"/>
    <w:rsid w:val="00E65A75"/>
    <w:rsid w:val="00E724D8"/>
    <w:rsid w:val="00E97B55"/>
    <w:rsid w:val="00EA524C"/>
    <w:rsid w:val="00EB5A0E"/>
    <w:rsid w:val="00EB7D99"/>
    <w:rsid w:val="00ED413A"/>
    <w:rsid w:val="00ED71A4"/>
    <w:rsid w:val="00EF4F70"/>
    <w:rsid w:val="00F05F03"/>
    <w:rsid w:val="00F157EE"/>
    <w:rsid w:val="00F25CDF"/>
    <w:rsid w:val="00F3463D"/>
    <w:rsid w:val="00F71079"/>
    <w:rsid w:val="00FB393C"/>
    <w:rsid w:val="00FC31F5"/>
    <w:rsid w:val="00FC56A4"/>
    <w:rsid w:val="00FD2376"/>
    <w:rsid w:val="00FE63BF"/>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761"/>
  <w15:chartTrackingRefBased/>
  <w15:docId w15:val="{C8E91FF6-3BE0-4543-8053-48F40832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7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7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07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0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0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07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07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7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7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07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0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0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0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0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0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75F"/>
    <w:pPr>
      <w:spacing w:before="160"/>
      <w:jc w:val="center"/>
    </w:pPr>
    <w:rPr>
      <w:i/>
      <w:iCs/>
      <w:color w:val="404040" w:themeColor="text1" w:themeTint="BF"/>
    </w:rPr>
  </w:style>
  <w:style w:type="character" w:customStyle="1" w:styleId="QuoteChar">
    <w:name w:val="Quote Char"/>
    <w:basedOn w:val="DefaultParagraphFont"/>
    <w:link w:val="Quote"/>
    <w:uiPriority w:val="29"/>
    <w:rsid w:val="00C7075F"/>
    <w:rPr>
      <w:i/>
      <w:iCs/>
      <w:color w:val="404040" w:themeColor="text1" w:themeTint="BF"/>
    </w:rPr>
  </w:style>
  <w:style w:type="paragraph" w:styleId="ListParagraph">
    <w:name w:val="List Paragraph"/>
    <w:basedOn w:val="Normal"/>
    <w:uiPriority w:val="34"/>
    <w:qFormat/>
    <w:rsid w:val="00C7075F"/>
    <w:pPr>
      <w:ind w:left="720"/>
      <w:contextualSpacing/>
    </w:pPr>
  </w:style>
  <w:style w:type="character" w:styleId="IntenseEmphasis">
    <w:name w:val="Intense Emphasis"/>
    <w:basedOn w:val="DefaultParagraphFont"/>
    <w:uiPriority w:val="21"/>
    <w:qFormat/>
    <w:rsid w:val="00C7075F"/>
    <w:rPr>
      <w:i/>
      <w:iCs/>
      <w:color w:val="0F4761" w:themeColor="accent1" w:themeShade="BF"/>
    </w:rPr>
  </w:style>
  <w:style w:type="paragraph" w:styleId="IntenseQuote">
    <w:name w:val="Intense Quote"/>
    <w:basedOn w:val="Normal"/>
    <w:next w:val="Normal"/>
    <w:link w:val="IntenseQuoteChar"/>
    <w:uiPriority w:val="30"/>
    <w:qFormat/>
    <w:rsid w:val="00C70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75F"/>
    <w:rPr>
      <w:i/>
      <w:iCs/>
      <w:color w:val="0F4761" w:themeColor="accent1" w:themeShade="BF"/>
    </w:rPr>
  </w:style>
  <w:style w:type="character" w:styleId="IntenseReference">
    <w:name w:val="Intense Reference"/>
    <w:basedOn w:val="DefaultParagraphFont"/>
    <w:uiPriority w:val="32"/>
    <w:qFormat/>
    <w:rsid w:val="00C7075F"/>
    <w:rPr>
      <w:b/>
      <w:bCs/>
      <w:smallCaps/>
      <w:color w:val="0F4761" w:themeColor="accent1" w:themeShade="BF"/>
      <w:spacing w:val="5"/>
    </w:rPr>
  </w:style>
  <w:style w:type="character" w:styleId="Hyperlink">
    <w:name w:val="Hyperlink"/>
    <w:basedOn w:val="DefaultParagraphFont"/>
    <w:uiPriority w:val="99"/>
    <w:semiHidden/>
    <w:unhideWhenUsed/>
    <w:rsid w:val="008A37DB"/>
    <w:rPr>
      <w:color w:val="467886"/>
      <w:u w:val="single"/>
    </w:rPr>
  </w:style>
  <w:style w:type="paragraph" w:styleId="BalloonText">
    <w:name w:val="Balloon Text"/>
    <w:basedOn w:val="Normal"/>
    <w:link w:val="BalloonTextChar"/>
    <w:uiPriority w:val="99"/>
    <w:semiHidden/>
    <w:unhideWhenUsed/>
    <w:rsid w:val="00DB5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392228">
      <w:bodyDiv w:val="1"/>
      <w:marLeft w:val="0"/>
      <w:marRight w:val="0"/>
      <w:marTop w:val="0"/>
      <w:marBottom w:val="0"/>
      <w:divBdr>
        <w:top w:val="none" w:sz="0" w:space="0" w:color="auto"/>
        <w:left w:val="none" w:sz="0" w:space="0" w:color="auto"/>
        <w:bottom w:val="none" w:sz="0" w:space="0" w:color="auto"/>
        <w:right w:val="none" w:sz="0" w:space="0" w:color="auto"/>
      </w:divBdr>
    </w:div>
    <w:div w:id="16441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B76E8.D8F8B5F0"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bit.ly/vetbannerplyrota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Ramsey</dc:creator>
  <cp:keywords/>
  <dc:description/>
  <cp:lastModifiedBy>Chris Porman</cp:lastModifiedBy>
  <cp:revision>2</cp:revision>
  <cp:lastPrinted>2025-02-04T22:18:00Z</cp:lastPrinted>
  <dcterms:created xsi:type="dcterms:W3CDTF">2025-02-11T17:25:00Z</dcterms:created>
  <dcterms:modified xsi:type="dcterms:W3CDTF">2025-02-11T17:25:00Z</dcterms:modified>
</cp:coreProperties>
</file>